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D0" w:rsidRPr="001D3953" w:rsidRDefault="008B21D0" w:rsidP="0029484A">
      <w:pPr>
        <w:pStyle w:val="1"/>
        <w:ind w:left="1843"/>
      </w:pPr>
      <w:r w:rsidRPr="001D3953">
        <w:t xml:space="preserve">ПРИЛОЖЕНИЕ 1 </w:t>
      </w:r>
    </w:p>
    <w:p w:rsidR="008B21D0" w:rsidRPr="006069D8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Хабаровского края на 2025</w:t>
      </w:r>
      <w:r w:rsidRPr="006069D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 и 2027</w:t>
      </w:r>
      <w:r w:rsidRPr="006069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B21D0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A0A9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Охотского муниципального округа Хабаровского края</w:t>
      </w:r>
      <w:r w:rsidRPr="003A0A91">
        <w:rPr>
          <w:rFonts w:ascii="Times New Roman" w:hAnsi="Times New Roman" w:cs="Times New Roman"/>
          <w:sz w:val="28"/>
          <w:szCs w:val="28"/>
        </w:rPr>
        <w:t xml:space="preserve"> по группам, подгруппам и статьям классификации доходов бюдже</w:t>
      </w:r>
      <w:r>
        <w:rPr>
          <w:rFonts w:ascii="Times New Roman" w:hAnsi="Times New Roman" w:cs="Times New Roman"/>
          <w:sz w:val="28"/>
          <w:szCs w:val="28"/>
        </w:rPr>
        <w:t>тов Российской Федерации на 2025год</w:t>
      </w: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Pr="00914AA5" w:rsidRDefault="008B21D0" w:rsidP="008B21D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914AA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Look w:val="04A0"/>
      </w:tblPr>
      <w:tblGrid>
        <w:gridCol w:w="2943"/>
        <w:gridCol w:w="3969"/>
        <w:gridCol w:w="2694"/>
      </w:tblGrid>
      <w:tr w:rsidR="008B21D0" w:rsidTr="00E32892">
        <w:tc>
          <w:tcPr>
            <w:tcW w:w="2943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</w:t>
            </w:r>
          </w:p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969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1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дохода</w:t>
            </w:r>
          </w:p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</w:tbl>
    <w:p w:rsidR="008B21D0" w:rsidRPr="00E7719F" w:rsidRDefault="008B21D0" w:rsidP="008B21D0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9606" w:type="dxa"/>
        <w:tblLook w:val="04A0"/>
      </w:tblPr>
      <w:tblGrid>
        <w:gridCol w:w="2943"/>
        <w:gridCol w:w="3969"/>
        <w:gridCol w:w="2694"/>
      </w:tblGrid>
      <w:tr w:rsidR="008B21D0" w:rsidTr="00E32892">
        <w:trPr>
          <w:tblHeader/>
        </w:trPr>
        <w:tc>
          <w:tcPr>
            <w:tcW w:w="2943" w:type="dxa"/>
            <w:vAlign w:val="center"/>
          </w:tcPr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8B21D0" w:rsidRPr="00E7719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718 007,00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647 541,00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538 534,00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1 01 02000 00 0000 110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538 534,00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1 03 02000 00 0000 110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82 778,00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27 968,00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1 05 03000 00 0000 110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51 230,00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1 05 04000 00 0000 110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3 580,00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15 309,00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843,00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8 287,00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1 06 0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6 179,00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1 08 03000 00 0000 000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890,00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97098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3969" w:type="dxa"/>
          </w:tcPr>
          <w:p w:rsidR="008B21D0" w:rsidRPr="0097098F" w:rsidRDefault="008B21D0" w:rsidP="00E32892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1 10 00000 00 0000 000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70 466,00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</w:t>
            </w:r>
            <w:r w:rsidRPr="00125A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40 538,00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321,00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1 11 05010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32 046,00</w:t>
            </w:r>
          </w:p>
        </w:tc>
      </w:tr>
      <w:tr w:rsidR="008B21D0" w:rsidRPr="00413615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1 11 05020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автономных учреждений)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1 11 05070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государственную (муниципальную) казну (за исключением земельных участков)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3 271,00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1 11 09000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1 12 00000 00 0000 000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1 011,00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1 12 01000 00 0000 120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1 011,00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26 897,00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1 13 01000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23 897,00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1 13 02000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1 14 06000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E658DC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DC">
              <w:rPr>
                <w:rFonts w:ascii="Times New Roman" w:hAnsi="Times New Roman" w:cs="Times New Roman"/>
                <w:sz w:val="24"/>
                <w:szCs w:val="24"/>
              </w:rPr>
              <w:t>1 14 130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58D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658DC">
              <w:rPr>
                <w:rFonts w:ascii="Times New Roman" w:hAnsi="Times New Roman" w:cs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приватизации имущества, находящегося в собственности муниципальных округов, в части приватизации </w:t>
            </w:r>
            <w:r w:rsidRPr="00125A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нефинансовых активов имущества казны 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1 16 00000 00 0000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694" w:type="dxa"/>
            <w:vAlign w:val="center"/>
          </w:tcPr>
          <w:p w:rsidR="008B21D0" w:rsidRPr="007D190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0D">
              <w:rPr>
                <w:rFonts w:ascii="Times New Roman" w:hAnsi="Times New Roman" w:cs="Times New Roman"/>
                <w:sz w:val="24"/>
                <w:szCs w:val="24"/>
              </w:rPr>
              <w:t>1 620,00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2 171 881,66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3969" w:type="dxa"/>
          </w:tcPr>
          <w:p w:rsidR="008B21D0" w:rsidRPr="00125AC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456 471,00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2 02 15001 14 0000 150</w:t>
            </w:r>
          </w:p>
        </w:tc>
        <w:tc>
          <w:tcPr>
            <w:tcW w:w="3969" w:type="dxa"/>
          </w:tcPr>
          <w:p w:rsidR="008B21D0" w:rsidRPr="002A55CE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2 02 19999 14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2A55CE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частичную компенсацию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бюджетов на оплату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оплату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иные цели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456 471,00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175 062,99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20225304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0000150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6 601,34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2 02 25750 14 0000 150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49 677,25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118 784,40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1 540 347,67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2 02 30024 14 0000 150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передаваемых полномочий субъектов </w:t>
            </w:r>
            <w:r w:rsidRPr="00EA74F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1 179 175,58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2 02 35303 14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15 754,46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2 02 35930 14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2 188,06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2 02 30029 14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4 300,86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2 02 35120 14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нению) списков кан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дидатов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сяжные заседатели фе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деральных судов общей юрисдикции в </w:t>
            </w:r>
            <w:r w:rsidRPr="00BF616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2,46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2 02 35118 14 0000 150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Федерального закона от 28.03.1998 N53-ФЗ "О воинской обязанности и военной службе"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902,22</w:t>
            </w:r>
          </w:p>
        </w:tc>
      </w:tr>
      <w:tr w:rsidR="008B21D0" w:rsidTr="00E32892">
        <w:tc>
          <w:tcPr>
            <w:tcW w:w="2943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2 02 39999 00 0000 150</w:t>
            </w:r>
          </w:p>
        </w:tc>
        <w:tc>
          <w:tcPr>
            <w:tcW w:w="3969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2694" w:type="dxa"/>
            <w:vAlign w:val="center"/>
          </w:tcPr>
          <w:p w:rsidR="008B21D0" w:rsidRPr="00D40D1D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338 926,25</w:t>
            </w:r>
          </w:p>
        </w:tc>
      </w:tr>
      <w:tr w:rsidR="008B21D0" w:rsidTr="00E32892">
        <w:tc>
          <w:tcPr>
            <w:tcW w:w="6912" w:type="dxa"/>
            <w:gridSpan w:val="2"/>
            <w:vAlign w:val="center"/>
          </w:tcPr>
          <w:p w:rsidR="008B21D0" w:rsidRPr="00CD5C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C56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vAlign w:val="center"/>
          </w:tcPr>
          <w:p w:rsidR="008B21D0" w:rsidRPr="00A0605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2 889 888,66</w:t>
            </w:r>
          </w:p>
        </w:tc>
      </w:tr>
    </w:tbl>
    <w:p w:rsidR="008B21D0" w:rsidRDefault="008B21D0" w:rsidP="008B2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1D0" w:rsidRPr="00E7719F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Default="00E32892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2892" w:rsidSect="000D02D6">
          <w:headerReference w:type="default" r:id="rId7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8B21D0" w:rsidRPr="006069D8" w:rsidRDefault="008B21D0" w:rsidP="0029484A">
      <w:pPr>
        <w:pStyle w:val="1"/>
        <w:ind w:left="1985"/>
      </w:pPr>
      <w:r>
        <w:lastRenderedPageBreak/>
        <w:t>ПРИЛОЖЕНИЕ  2</w:t>
      </w:r>
    </w:p>
    <w:p w:rsidR="008B21D0" w:rsidRPr="006069D8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Pr="006069D8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069D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69D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69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B21D0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709A5">
        <w:rPr>
          <w:rFonts w:ascii="Times New Roman" w:hAnsi="Times New Roman" w:cs="Times New Roman"/>
          <w:sz w:val="28"/>
          <w:szCs w:val="28"/>
        </w:rPr>
        <w:t xml:space="preserve">бюджета Охотского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B709A5">
        <w:rPr>
          <w:rFonts w:ascii="Times New Roman" w:hAnsi="Times New Roman" w:cs="Times New Roman"/>
          <w:sz w:val="28"/>
          <w:szCs w:val="28"/>
        </w:rPr>
        <w:t xml:space="preserve"> Хабаровского края по группам, подгруппам и статьям классификации доходов бюджетов Российской Федерации на 2</w:t>
      </w:r>
      <w:r w:rsidRPr="000F0AD1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F0AD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F0AD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Pr="002F03E1" w:rsidRDefault="008B21D0" w:rsidP="008B21D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F03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a"/>
        <w:tblW w:w="9464" w:type="dxa"/>
        <w:tblLook w:val="04A0"/>
      </w:tblPr>
      <w:tblGrid>
        <w:gridCol w:w="2660"/>
        <w:gridCol w:w="3685"/>
        <w:gridCol w:w="1560"/>
        <w:gridCol w:w="1559"/>
      </w:tblGrid>
      <w:tr w:rsidR="008B21D0" w:rsidTr="00E32892">
        <w:tc>
          <w:tcPr>
            <w:tcW w:w="2660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</w:t>
            </w:r>
          </w:p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685" w:type="dxa"/>
            <w:vAlign w:val="center"/>
          </w:tcPr>
          <w:p w:rsidR="008B21D0" w:rsidRPr="006E39F5" w:rsidRDefault="008B21D0" w:rsidP="00E32892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дохода</w:t>
            </w:r>
          </w:p>
        </w:tc>
        <w:tc>
          <w:tcPr>
            <w:tcW w:w="15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8B21D0" w:rsidRPr="000F505A" w:rsidRDefault="008B21D0" w:rsidP="008B21D0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9464" w:type="dxa"/>
        <w:tblLook w:val="04A0"/>
      </w:tblPr>
      <w:tblGrid>
        <w:gridCol w:w="2660"/>
        <w:gridCol w:w="3685"/>
        <w:gridCol w:w="1560"/>
        <w:gridCol w:w="1559"/>
      </w:tblGrid>
      <w:tr w:rsidR="008B21D0" w:rsidTr="00E32892">
        <w:trPr>
          <w:tblHeader/>
        </w:trPr>
        <w:tc>
          <w:tcPr>
            <w:tcW w:w="2660" w:type="dxa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762 015,00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811 671,00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690 272,00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738 543,00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579 502,00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622 738,00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1 01 02000 00 0000 110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579 502,00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622 738,00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10 505,00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14 191,00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1 03 02000 00 0000 000</w:t>
            </w:r>
          </w:p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10 505,00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14 191,00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83 937,00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85 171,00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1 05 01000 00 0000 110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29 087,00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30 251,00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1 05 03000 00 0000 110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51 230,00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51 230,00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ind w:hanging="9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1 05 04000 00 0000 110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3 620,00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3 690,00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15 390,00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15 488,00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852,00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860,00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1 06 04000 00 0000 110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8 330,00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8 420,00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1 06 0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6 208,00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6 208,00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938,00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955,00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bCs/>
                <w:sz w:val="24"/>
                <w:szCs w:val="24"/>
              </w:rPr>
              <w:t>1 08 03000 00 0000 000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908,00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925,00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97098F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3685" w:type="dxa"/>
          </w:tcPr>
          <w:p w:rsidR="008B21D0" w:rsidRPr="0097098F" w:rsidRDefault="008B21D0" w:rsidP="00E32892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</w:t>
            </w: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на совершение нотариальных действий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1 10 00000 00 0000 000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71 743,00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73 128,00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>1 11 00000 00 0000 000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41 854,00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43 176,00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CD5C56" w:rsidRDefault="008B21D0" w:rsidP="00E32892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30E">
              <w:rPr>
                <w:rFonts w:ascii="Times New Roman" w:hAnsi="Times New Roman" w:cs="Times New Roman"/>
                <w:sz w:val="24"/>
                <w:szCs w:val="24"/>
              </w:rPr>
              <w:t>1 11 0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43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430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8430E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309,00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1 11 05010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33 374,00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34 710,00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1 11 05020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автономных учреждений)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1 11 05070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государственную (муниципальную) казну (за исключением земельных участков)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3 271,00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3 271,00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E39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1 11 09000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39F5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</w:t>
            </w: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 xml:space="preserve">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1 051,00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1 093,00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1 12 01000 00 0000 120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1 051,00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1 093,00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26 897,00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26 897,00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1 13 01000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23 897,00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23 897,00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1 13 02000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Доходы от компенсации затрат </w:t>
            </w:r>
            <w:r w:rsidRPr="006800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3 000,00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3 000,00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1 14 06000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AF2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0000 430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1 16 00000 00 0000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6800B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0BB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1 641,00</w:t>
            </w:r>
          </w:p>
        </w:tc>
        <w:tc>
          <w:tcPr>
            <w:tcW w:w="1559" w:type="dxa"/>
            <w:vAlign w:val="center"/>
          </w:tcPr>
          <w:p w:rsidR="008B21D0" w:rsidRPr="00B9627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270">
              <w:rPr>
                <w:rFonts w:ascii="Times New Roman" w:hAnsi="Times New Roman" w:cs="Times New Roman"/>
                <w:bCs/>
                <w:sz w:val="24"/>
                <w:szCs w:val="24"/>
              </w:rPr>
              <w:t>1 662,00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3685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8B21D0" w:rsidRPr="00C11D1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2 132 456,96</w:t>
            </w:r>
          </w:p>
        </w:tc>
        <w:tc>
          <w:tcPr>
            <w:tcW w:w="1559" w:type="dxa"/>
            <w:vAlign w:val="center"/>
          </w:tcPr>
          <w:p w:rsidR="008B21D0" w:rsidRPr="00C11D1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2 135 897,35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490404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3685" w:type="dxa"/>
          </w:tcPr>
          <w:p w:rsidR="008B21D0" w:rsidRPr="00490404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423 892,38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388 066,90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2 02 15001 14 0000 150</w:t>
            </w:r>
          </w:p>
        </w:tc>
        <w:tc>
          <w:tcPr>
            <w:tcW w:w="3685" w:type="dxa"/>
          </w:tcPr>
          <w:p w:rsidR="008B21D0" w:rsidRPr="002A55CE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490404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2 02 19999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685" w:type="dxa"/>
          </w:tcPr>
          <w:p w:rsidR="008B21D0" w:rsidRPr="002A55CE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частичную компенсацию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бюджетов на оплату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оплату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иные цели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423 892,38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388 066,90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490404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3685" w:type="dxa"/>
          </w:tcPr>
          <w:p w:rsidR="008B21D0" w:rsidRPr="00490404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560" w:type="dxa"/>
            <w:vAlign w:val="center"/>
          </w:tcPr>
          <w:p w:rsidR="008B21D0" w:rsidRPr="0068288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887">
              <w:rPr>
                <w:rFonts w:ascii="Times New Roman" w:hAnsi="Times New Roman" w:cs="Times New Roman"/>
                <w:sz w:val="24"/>
                <w:szCs w:val="24"/>
              </w:rPr>
              <w:t>144 638,95</w:t>
            </w:r>
          </w:p>
        </w:tc>
        <w:tc>
          <w:tcPr>
            <w:tcW w:w="1559" w:type="dxa"/>
            <w:vAlign w:val="center"/>
          </w:tcPr>
          <w:p w:rsidR="008B21D0" w:rsidRPr="0068288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154 976,40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20225304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0000150</w:t>
            </w:r>
          </w:p>
        </w:tc>
        <w:tc>
          <w:tcPr>
            <w:tcW w:w="3685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6 600,20</w:t>
            </w:r>
          </w:p>
        </w:tc>
        <w:tc>
          <w:tcPr>
            <w:tcW w:w="1559" w:type="dxa"/>
            <w:vAlign w:val="center"/>
          </w:tcPr>
          <w:p w:rsidR="008B21D0" w:rsidRPr="00490404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6 600,77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2 02 25750 14 0000 150</w:t>
            </w:r>
          </w:p>
        </w:tc>
        <w:tc>
          <w:tcPr>
            <w:tcW w:w="3685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12 774,35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11 095,93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490404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2 02 29999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685" w:type="dxa"/>
          </w:tcPr>
          <w:p w:rsidR="008B21D0" w:rsidRPr="00490404" w:rsidRDefault="008B21D0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0404">
              <w:rPr>
                <w:rFonts w:ascii="Times New Roman" w:hAnsi="Times New Roman" w:cs="Times New Roman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125 264,40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137 279,70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>2 02 30000 00 0000 15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0F505A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vAlign w:val="center"/>
          </w:tcPr>
          <w:p w:rsidR="008B21D0" w:rsidRPr="00F20E0C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1 563 925,63</w:t>
            </w:r>
          </w:p>
        </w:tc>
        <w:tc>
          <w:tcPr>
            <w:tcW w:w="1559" w:type="dxa"/>
            <w:vAlign w:val="center"/>
          </w:tcPr>
          <w:p w:rsidR="008B21D0" w:rsidRPr="00F20E0C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1 592 854,05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50C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2 02 30024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685" w:type="dxa"/>
          </w:tcPr>
          <w:p w:rsidR="008B21D0" w:rsidRPr="00650CF5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передаваемых полномочий субъектов </w:t>
            </w:r>
            <w:r w:rsidRPr="00A93629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650C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1 175 674,26</w:t>
            </w:r>
          </w:p>
        </w:tc>
        <w:tc>
          <w:tcPr>
            <w:tcW w:w="1559" w:type="dxa"/>
            <w:vAlign w:val="center"/>
          </w:tcPr>
          <w:p w:rsidR="008B21D0" w:rsidRPr="00650C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1 176 476,94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2 02 35930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0F505A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2 193,22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2 198,60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2 02 30029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0F505A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родительской платы за содержание ребенка в муниципальных образовательных учреждениях, реализующих основную 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4 536,06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4 539,70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2 02 35120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B21D0" w:rsidRPr="000F505A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383F89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B420C1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2 02 35118 14 0000 150</w:t>
            </w:r>
          </w:p>
        </w:tc>
        <w:tc>
          <w:tcPr>
            <w:tcW w:w="3685" w:type="dxa"/>
          </w:tcPr>
          <w:p w:rsidR="008B21D0" w:rsidRPr="00B420C1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Федерального закона от 28.03.1998 № 53-ФЗ «О воинской обязанности и военной службе»</w:t>
            </w:r>
          </w:p>
        </w:tc>
        <w:tc>
          <w:tcPr>
            <w:tcW w:w="1560" w:type="dxa"/>
            <w:vAlign w:val="center"/>
          </w:tcPr>
          <w:p w:rsidR="008B21D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902,22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902,22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650CF5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2 02 35303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685" w:type="dxa"/>
          </w:tcPr>
          <w:p w:rsidR="008B21D0" w:rsidRPr="00650CF5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650CF5">
              <w:rPr>
                <w:rFonts w:ascii="Times New Roman" w:hAnsi="Times New Roman" w:cs="Times New Roman"/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15 754,46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15 754,46</w:t>
            </w:r>
          </w:p>
        </w:tc>
      </w:tr>
      <w:tr w:rsidR="008B21D0" w:rsidTr="00E32892">
        <w:tc>
          <w:tcPr>
            <w:tcW w:w="2660" w:type="dxa"/>
            <w:vAlign w:val="center"/>
          </w:tcPr>
          <w:p w:rsidR="008B21D0" w:rsidRPr="0014764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47">
              <w:rPr>
                <w:rFonts w:ascii="Times New Roman" w:hAnsi="Times New Roman" w:cs="Times New Roman"/>
                <w:sz w:val="24"/>
                <w:szCs w:val="24"/>
              </w:rPr>
              <w:t xml:space="preserve">2 02 39999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47647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685" w:type="dxa"/>
          </w:tcPr>
          <w:p w:rsidR="008B21D0" w:rsidRPr="00147647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47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муниципальных округов</w:t>
            </w:r>
          </w:p>
        </w:tc>
        <w:tc>
          <w:tcPr>
            <w:tcW w:w="1560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364 862,95</w:t>
            </w:r>
          </w:p>
        </w:tc>
        <w:tc>
          <w:tcPr>
            <w:tcW w:w="1559" w:type="dxa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392 979,67</w:t>
            </w:r>
          </w:p>
        </w:tc>
      </w:tr>
      <w:tr w:rsidR="008B21D0" w:rsidTr="00E32892">
        <w:tc>
          <w:tcPr>
            <w:tcW w:w="6345" w:type="dxa"/>
            <w:gridSpan w:val="2"/>
            <w:vAlign w:val="center"/>
          </w:tcPr>
          <w:p w:rsidR="008B21D0" w:rsidRPr="000F505A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05A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1560" w:type="dxa"/>
            <w:vAlign w:val="center"/>
          </w:tcPr>
          <w:p w:rsidR="008B21D0" w:rsidRPr="0068288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887">
              <w:rPr>
                <w:rFonts w:ascii="Times New Roman" w:hAnsi="Times New Roman" w:cs="Times New Roman"/>
                <w:sz w:val="24"/>
                <w:szCs w:val="24"/>
              </w:rPr>
              <w:t>2 894 471,96</w:t>
            </w:r>
          </w:p>
        </w:tc>
        <w:tc>
          <w:tcPr>
            <w:tcW w:w="1559" w:type="dxa"/>
            <w:vAlign w:val="center"/>
          </w:tcPr>
          <w:p w:rsidR="008B21D0" w:rsidRPr="0068288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2 947 568,35</w:t>
            </w:r>
          </w:p>
        </w:tc>
      </w:tr>
    </w:tbl>
    <w:p w:rsidR="008B21D0" w:rsidRDefault="008B21D0" w:rsidP="008B2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Default="00E32892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2892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8B21D0" w:rsidRDefault="008B21D0" w:rsidP="0029484A">
      <w:pPr>
        <w:pStyle w:val="1"/>
        <w:ind w:left="1843"/>
      </w:pPr>
      <w:r>
        <w:lastRenderedPageBreak/>
        <w:t>ПРИЛОЖЕНИЕ  3</w:t>
      </w:r>
    </w:p>
    <w:p w:rsidR="008B21D0" w:rsidRPr="00C912CB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8B21D0" w:rsidRPr="00C912CB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C912CB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Pr="00C912CB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12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912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912CB">
        <w:rPr>
          <w:rFonts w:ascii="Times New Roman" w:hAnsi="Times New Roman" w:cs="Times New Roman"/>
          <w:sz w:val="28"/>
          <w:szCs w:val="28"/>
        </w:rPr>
        <w:t>годов</w:t>
      </w:r>
    </w:p>
    <w:p w:rsidR="008B21D0" w:rsidRDefault="008B21D0" w:rsidP="008B21D0">
      <w:pPr>
        <w:tabs>
          <w:tab w:val="left" w:pos="42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Pr="00B8130B" w:rsidRDefault="008B21D0" w:rsidP="008B21D0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>ИСТОЧНИКИ</w:t>
      </w:r>
    </w:p>
    <w:p w:rsidR="008B21D0" w:rsidRPr="00B8130B" w:rsidRDefault="008B21D0" w:rsidP="008B21D0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 xml:space="preserve">внутреннего финансирования дефицита бюджета Охотского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округаХабаровского края </w:t>
      </w:r>
      <w:r w:rsidRPr="00B8130B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130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B21D0" w:rsidRPr="00B8130B" w:rsidRDefault="008B21D0" w:rsidP="008B21D0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Pr="00B8130B" w:rsidRDefault="008B21D0" w:rsidP="008B21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0B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Style w:val="aa"/>
        <w:tblW w:w="9606" w:type="dxa"/>
        <w:tblLook w:val="04A0"/>
      </w:tblPr>
      <w:tblGrid>
        <w:gridCol w:w="3085"/>
        <w:gridCol w:w="4253"/>
        <w:gridCol w:w="2268"/>
      </w:tblGrid>
      <w:tr w:rsidR="008B21D0" w:rsidTr="00E32892">
        <w:tc>
          <w:tcPr>
            <w:tcW w:w="3085" w:type="dxa"/>
            <w:vAlign w:val="center"/>
          </w:tcPr>
          <w:p w:rsidR="008B21D0" w:rsidRPr="00B8130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53" w:type="dxa"/>
            <w:vAlign w:val="center"/>
          </w:tcPr>
          <w:p w:rsidR="008B21D0" w:rsidRPr="00B8130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администратора, группы, подгруппы, статьи, вида источника финансирования дефицита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, кода классификации операций сектора муниципального управления, относящихся к источникам финансирования дефицита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268" w:type="dxa"/>
            <w:vAlign w:val="center"/>
          </w:tcPr>
          <w:p w:rsidR="008B21D0" w:rsidRPr="00B8130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8B21D0" w:rsidRPr="00C912C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8B21D0" w:rsidRPr="00C912CB" w:rsidRDefault="008B21D0" w:rsidP="008B21D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a"/>
        <w:tblW w:w="9606" w:type="dxa"/>
        <w:tblLook w:val="04A0"/>
      </w:tblPr>
      <w:tblGrid>
        <w:gridCol w:w="3085"/>
        <w:gridCol w:w="4253"/>
        <w:gridCol w:w="2268"/>
      </w:tblGrid>
      <w:tr w:rsidR="008B21D0" w:rsidTr="00E32892">
        <w:trPr>
          <w:tblHeader/>
        </w:trPr>
        <w:tc>
          <w:tcPr>
            <w:tcW w:w="3085" w:type="dxa"/>
            <w:vAlign w:val="center"/>
          </w:tcPr>
          <w:p w:rsidR="008B21D0" w:rsidRPr="00C912C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8B21D0" w:rsidRPr="00C912C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B21D0" w:rsidRPr="00C912C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15 990,31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кредитов, от других бюджетов бюджетной системы Российской Федерации бюджетами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000 01 06 05 01 05 0000 540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000 01 06 05 01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268" w:type="dxa"/>
            <w:vAlign w:val="center"/>
          </w:tcPr>
          <w:p w:rsidR="008B21D0" w:rsidRPr="00F36F77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83 000,21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2 904 706,04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2 904 706,04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2 987 706,25</w:t>
            </w:r>
          </w:p>
        </w:tc>
      </w:tr>
      <w:tr w:rsidR="008B21D0" w:rsidTr="00E32892">
        <w:tc>
          <w:tcPr>
            <w:tcW w:w="3085" w:type="dxa"/>
            <w:vAlign w:val="center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4253" w:type="dxa"/>
          </w:tcPr>
          <w:p w:rsidR="008B21D0" w:rsidRPr="00C912CB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268" w:type="dxa"/>
            <w:vAlign w:val="center"/>
          </w:tcPr>
          <w:p w:rsidR="008B21D0" w:rsidRPr="00996F69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2 987 706,25</w:t>
            </w:r>
          </w:p>
        </w:tc>
      </w:tr>
    </w:tbl>
    <w:p w:rsidR="008B21D0" w:rsidRPr="007F301E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8B21D0" w:rsidRPr="00E32892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18"/>
          <w:szCs w:val="18"/>
        </w:rPr>
      </w:pP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E32892" w:rsidRDefault="00E32892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  <w:sectPr w:rsidR="00E32892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8B21D0" w:rsidRPr="00C912CB" w:rsidRDefault="008B21D0" w:rsidP="0029484A">
      <w:pPr>
        <w:pStyle w:val="1"/>
        <w:ind w:left="1843"/>
      </w:pPr>
      <w:r>
        <w:lastRenderedPageBreak/>
        <w:t>ПРИЛОЖЕНИЕ 4</w:t>
      </w:r>
    </w:p>
    <w:p w:rsidR="008B21D0" w:rsidRPr="0029484A" w:rsidRDefault="008B21D0" w:rsidP="0029484A">
      <w:pPr>
        <w:spacing w:after="0" w:line="240" w:lineRule="auto"/>
        <w:ind w:left="4536"/>
        <w:rPr>
          <w:rFonts w:ascii="Times New Roman" w:hAnsi="Times New Roman" w:cs="Times New Roman"/>
          <w:sz w:val="20"/>
          <w:szCs w:val="20"/>
        </w:rPr>
      </w:pPr>
    </w:p>
    <w:p w:rsidR="008B21D0" w:rsidRPr="00C912CB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C912CB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8B21D0" w:rsidRDefault="008B21D0" w:rsidP="008B21D0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Pr="00C912CB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 w:rsidRPr="004F2120">
        <w:rPr>
          <w:rFonts w:ascii="Times New Roman" w:hAnsi="Times New Roman" w:cs="Times New Roman"/>
          <w:sz w:val="28"/>
          <w:szCs w:val="28"/>
        </w:rPr>
        <w:t>5</w:t>
      </w:r>
      <w:r w:rsidRPr="00C912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Pr="004F2120">
        <w:rPr>
          <w:rFonts w:ascii="Times New Roman" w:hAnsi="Times New Roman" w:cs="Times New Roman"/>
          <w:sz w:val="28"/>
          <w:szCs w:val="28"/>
        </w:rPr>
        <w:t>6</w:t>
      </w:r>
      <w:r w:rsidRPr="00C912CB">
        <w:rPr>
          <w:rFonts w:ascii="Times New Roman" w:hAnsi="Times New Roman" w:cs="Times New Roman"/>
          <w:sz w:val="28"/>
          <w:szCs w:val="28"/>
        </w:rPr>
        <w:t xml:space="preserve"> и 202</w:t>
      </w:r>
      <w:r w:rsidRPr="004F2120">
        <w:rPr>
          <w:rFonts w:ascii="Times New Roman" w:hAnsi="Times New Roman" w:cs="Times New Roman"/>
          <w:sz w:val="28"/>
          <w:szCs w:val="28"/>
        </w:rPr>
        <w:t>7</w:t>
      </w:r>
      <w:r w:rsidRPr="00C912CB">
        <w:rPr>
          <w:rFonts w:ascii="Times New Roman" w:hAnsi="Times New Roman" w:cs="Times New Roman"/>
          <w:sz w:val="28"/>
          <w:szCs w:val="28"/>
        </w:rPr>
        <w:t>годов</w:t>
      </w: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Pr="009B4B18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B4B18">
        <w:rPr>
          <w:rFonts w:ascii="Times New Roman" w:hAnsi="Times New Roman" w:cs="Times New Roman"/>
          <w:sz w:val="28"/>
          <w:szCs w:val="28"/>
        </w:rPr>
        <w:t>ИСТОЧНИКИ</w:t>
      </w:r>
    </w:p>
    <w:p w:rsidR="008B21D0" w:rsidRPr="009B4B18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B21D0" w:rsidRDefault="008B21D0" w:rsidP="008B21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B4B18">
        <w:rPr>
          <w:rFonts w:ascii="Times New Roman" w:hAnsi="Times New Roman" w:cs="Times New Roman"/>
          <w:sz w:val="28"/>
          <w:szCs w:val="28"/>
        </w:rPr>
        <w:t xml:space="preserve">внутреннего финансирования дефицита бюджета Охотского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округаХабаровского края </w:t>
      </w:r>
      <w:r w:rsidRPr="009B4B18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Pr="004F2120">
        <w:rPr>
          <w:rFonts w:ascii="Times New Roman" w:hAnsi="Times New Roman" w:cs="Times New Roman"/>
          <w:sz w:val="28"/>
          <w:szCs w:val="28"/>
        </w:rPr>
        <w:t>6</w:t>
      </w:r>
      <w:r w:rsidRPr="009B4B18">
        <w:rPr>
          <w:rFonts w:ascii="Times New Roman" w:hAnsi="Times New Roman" w:cs="Times New Roman"/>
          <w:sz w:val="28"/>
          <w:szCs w:val="28"/>
        </w:rPr>
        <w:t xml:space="preserve"> и 202</w:t>
      </w:r>
      <w:r w:rsidRPr="004F2120">
        <w:rPr>
          <w:rFonts w:ascii="Times New Roman" w:hAnsi="Times New Roman" w:cs="Times New Roman"/>
          <w:sz w:val="28"/>
          <w:szCs w:val="28"/>
        </w:rPr>
        <w:t>7</w:t>
      </w:r>
      <w:r w:rsidRPr="009B4B1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B21D0" w:rsidRPr="009B4B18" w:rsidRDefault="008B21D0" w:rsidP="008B21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a"/>
        <w:tblW w:w="9622" w:type="dxa"/>
        <w:tblLook w:val="04A0"/>
      </w:tblPr>
      <w:tblGrid>
        <w:gridCol w:w="3227"/>
        <w:gridCol w:w="3260"/>
        <w:gridCol w:w="1560"/>
        <w:gridCol w:w="1575"/>
      </w:tblGrid>
      <w:tr w:rsidR="008B21D0" w:rsidTr="00E32892">
        <w:tc>
          <w:tcPr>
            <w:tcW w:w="3227" w:type="dxa"/>
            <w:vAlign w:val="center"/>
          </w:tcPr>
          <w:p w:rsidR="008B21D0" w:rsidRPr="009B4B18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260" w:type="dxa"/>
            <w:vAlign w:val="center"/>
          </w:tcPr>
          <w:p w:rsidR="008B21D0" w:rsidRPr="009B4B18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администратора, группы, подгруппы, статьи, вида источника финансирования дефицита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, кода классификации операций сектора муниципального управления, относящихся к источникам финансирования дефицита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560" w:type="dxa"/>
            <w:vAlign w:val="center"/>
          </w:tcPr>
          <w:p w:rsidR="008B21D0" w:rsidRPr="009B4B18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8B21D0" w:rsidRPr="009B4B18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5" w:type="dxa"/>
            <w:vAlign w:val="center"/>
          </w:tcPr>
          <w:p w:rsidR="008B21D0" w:rsidRPr="009B4B18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8B21D0" w:rsidRPr="009B4B18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B4B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8B21D0" w:rsidRPr="00BE6192" w:rsidRDefault="008B21D0" w:rsidP="008B21D0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9607" w:type="dxa"/>
        <w:tblLook w:val="04A0"/>
      </w:tblPr>
      <w:tblGrid>
        <w:gridCol w:w="3227"/>
        <w:gridCol w:w="3260"/>
        <w:gridCol w:w="1560"/>
        <w:gridCol w:w="1560"/>
      </w:tblGrid>
      <w:tr w:rsidR="008B21D0" w:rsidTr="00E32892">
        <w:trPr>
          <w:tblHeader/>
        </w:trPr>
        <w:tc>
          <w:tcPr>
            <w:tcW w:w="3227" w:type="dxa"/>
          </w:tcPr>
          <w:p w:rsidR="008B21D0" w:rsidRPr="00BE6192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B21D0" w:rsidRPr="00BE6192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B21D0" w:rsidRPr="00BE6192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vAlign w:val="center"/>
          </w:tcPr>
          <w:p w:rsidR="008B21D0" w:rsidRPr="004F2120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30 955,37</w:t>
            </w:r>
          </w:p>
        </w:tc>
        <w:tc>
          <w:tcPr>
            <w:tcW w:w="1560" w:type="dxa"/>
            <w:vAlign w:val="center"/>
          </w:tcPr>
          <w:p w:rsidR="008B21D0" w:rsidRPr="007D0113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2468,81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- 81 827,28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бюджета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000 01 06 05 01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14 817,38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97 965,27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89 478,71</w:t>
            </w:r>
          </w:p>
        </w:tc>
      </w:tr>
      <w:tr w:rsidR="008B21D0" w:rsidTr="00E32892">
        <w:trPr>
          <w:trHeight w:val="426"/>
        </w:trPr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vAlign w:val="center"/>
          </w:tcPr>
          <w:p w:rsidR="008B21D0" w:rsidRPr="008A624F" w:rsidRDefault="008B21D0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909 289,34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-2 962 385,73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909 289,34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-2 962 385,73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3 007 254,61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3 051 864,44</w:t>
            </w:r>
          </w:p>
        </w:tc>
      </w:tr>
      <w:tr w:rsidR="008B21D0" w:rsidTr="00E32892">
        <w:tc>
          <w:tcPr>
            <w:tcW w:w="3227" w:type="dxa"/>
            <w:vAlign w:val="center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3260" w:type="dxa"/>
          </w:tcPr>
          <w:p w:rsidR="008B21D0" w:rsidRPr="00BE6192" w:rsidRDefault="008B21D0" w:rsidP="00E3289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92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3 007 254,61</w:t>
            </w:r>
          </w:p>
        </w:tc>
        <w:tc>
          <w:tcPr>
            <w:tcW w:w="1560" w:type="dxa"/>
            <w:vAlign w:val="center"/>
          </w:tcPr>
          <w:p w:rsidR="008B21D0" w:rsidRPr="00213356" w:rsidRDefault="008B21D0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3 051 864,44</w:t>
            </w:r>
          </w:p>
        </w:tc>
      </w:tr>
    </w:tbl>
    <w:p w:rsidR="00E32892" w:rsidRDefault="008B21D0" w:rsidP="008B2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E32892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</w:t>
      </w:r>
    </w:p>
    <w:p w:rsidR="00E32892" w:rsidRPr="0074302D" w:rsidRDefault="00E32892" w:rsidP="0029484A">
      <w:pPr>
        <w:pStyle w:val="1"/>
        <w:ind w:left="1560"/>
      </w:pPr>
      <w:r>
        <w:lastRenderedPageBreak/>
        <w:t>ПРИЛОЖЕНИЕ 5</w:t>
      </w:r>
    </w:p>
    <w:p w:rsidR="00E32892" w:rsidRPr="0074302D" w:rsidRDefault="00E32892" w:rsidP="00E32892">
      <w:pPr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</w:p>
    <w:p w:rsidR="00E32892" w:rsidRPr="0074302D" w:rsidRDefault="00E32892" w:rsidP="00E32892">
      <w:pPr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r w:rsidRPr="0074302D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E32892" w:rsidRDefault="00E32892" w:rsidP="00E32892">
      <w:pPr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Pr="0074302D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302D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E32892" w:rsidRDefault="00E32892" w:rsidP="00E32892">
      <w:pPr>
        <w:spacing w:after="0" w:line="240" w:lineRule="exact"/>
        <w:ind w:left="4395"/>
        <w:rPr>
          <w:rFonts w:ascii="Times New Roman" w:hAnsi="Times New Roman" w:cs="Times New Roman"/>
          <w:sz w:val="28"/>
          <w:szCs w:val="28"/>
        </w:rPr>
      </w:pPr>
      <w:r w:rsidRPr="0074302D">
        <w:rPr>
          <w:rFonts w:ascii="Times New Roman" w:hAnsi="Times New Roman" w:cs="Times New Roman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4302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4302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892" w:rsidRDefault="00E32892" w:rsidP="00E3289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32892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32892" w:rsidRPr="0074302D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28A9">
        <w:rPr>
          <w:rFonts w:ascii="Times New Roman" w:hAnsi="Times New Roman" w:cs="Times New Roman"/>
          <w:sz w:val="28"/>
          <w:szCs w:val="28"/>
        </w:rPr>
        <w:t>ПЕРЕЧЕНЬ</w:t>
      </w:r>
    </w:p>
    <w:p w:rsidR="00E32892" w:rsidRPr="0074302D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32892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4302D">
        <w:rPr>
          <w:rFonts w:ascii="Times New Roman" w:hAnsi="Times New Roman" w:cs="Times New Roman"/>
          <w:sz w:val="28"/>
          <w:szCs w:val="28"/>
        </w:rPr>
        <w:t xml:space="preserve">поступлений в бюджет Охотского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B51C60"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74302D">
        <w:rPr>
          <w:rFonts w:ascii="Times New Roman" w:hAnsi="Times New Roman" w:cs="Times New Roman"/>
          <w:sz w:val="28"/>
          <w:szCs w:val="28"/>
        </w:rPr>
        <w:t>, подлежащих учету и распределению между бюджетами бюджетной системы Российской Федерации органами Федерального казначейства</w:t>
      </w:r>
    </w:p>
    <w:p w:rsidR="00E32892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32892" w:rsidRPr="0074302D" w:rsidRDefault="00E32892" w:rsidP="00E328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464" w:type="dxa"/>
        <w:tblLayout w:type="fixed"/>
        <w:tblLook w:val="04A0"/>
      </w:tblPr>
      <w:tblGrid>
        <w:gridCol w:w="817"/>
        <w:gridCol w:w="2693"/>
        <w:gridCol w:w="3119"/>
        <w:gridCol w:w="709"/>
        <w:gridCol w:w="992"/>
        <w:gridCol w:w="1134"/>
      </w:tblGrid>
      <w:tr w:rsidR="00E32892" w:rsidTr="0029484A">
        <w:trPr>
          <w:trHeight w:val="2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Код доходов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доходов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vAlign w:val="center"/>
          </w:tcPr>
          <w:p w:rsidR="00E3289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(проценты) отчислений доходов от уплаты налогов (сборов) и платежей в бюджеты бюджетной системы </w:t>
            </w:r>
          </w:p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сийской Федерации (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E32892" w:rsidTr="0029484A">
        <w:trPr>
          <w:trHeight w:val="2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92" w:rsidRPr="00AA3B19" w:rsidRDefault="00E32892" w:rsidP="00E32892">
            <w:pPr>
              <w:spacing w:line="220" w:lineRule="exact"/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92" w:rsidRPr="00AA3B19" w:rsidRDefault="00E32892" w:rsidP="00E32892">
            <w:pPr>
              <w:spacing w:line="220" w:lineRule="exact"/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92" w:rsidRPr="00AA3B19" w:rsidRDefault="00E32892" w:rsidP="00E32892">
            <w:pPr>
              <w:spacing w:line="22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32892" w:rsidRPr="0074302D" w:rsidRDefault="00E32892" w:rsidP="00E32892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Феде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r w:rsidRPr="006F3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ныйбюд</w:t>
            </w:r>
            <w:r w:rsidRPr="006F3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992" w:type="dxa"/>
            <w:vAlign w:val="center"/>
          </w:tcPr>
          <w:p w:rsidR="00E32892" w:rsidRDefault="00E32892" w:rsidP="00E32892">
            <w:pPr>
              <w:spacing w:line="220" w:lineRule="exact"/>
              <w:ind w:left="-84" w:right="-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E32892" w:rsidRDefault="00E32892" w:rsidP="00E32892">
            <w:pPr>
              <w:spacing w:line="220" w:lineRule="exact"/>
              <w:ind w:left="-84" w:right="-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 xml:space="preserve">субъекта </w:t>
            </w:r>
          </w:p>
          <w:p w:rsidR="00E32892" w:rsidRDefault="00E32892" w:rsidP="00E32892">
            <w:pPr>
              <w:spacing w:line="220" w:lineRule="exact"/>
              <w:ind w:left="-84" w:right="-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Россий</w:t>
            </w:r>
            <w:r w:rsidRPr="006F3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</w:p>
          <w:p w:rsidR="00E32892" w:rsidRPr="0074302D" w:rsidRDefault="00E32892" w:rsidP="00E32892">
            <w:pPr>
              <w:spacing w:line="220" w:lineRule="exact"/>
              <w:ind w:left="-84" w:right="-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Федера</w:t>
            </w:r>
            <w:r w:rsidRPr="00E32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vAlign w:val="center"/>
          </w:tcPr>
          <w:p w:rsidR="00E3289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Pr="00B21D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302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proofErr w:type="spellEnd"/>
          </w:p>
        </w:tc>
      </w:tr>
    </w:tbl>
    <w:p w:rsidR="00E32892" w:rsidRPr="00D275F2" w:rsidRDefault="00E32892" w:rsidP="00E32892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9464" w:type="dxa"/>
        <w:tblLook w:val="04A0"/>
      </w:tblPr>
      <w:tblGrid>
        <w:gridCol w:w="817"/>
        <w:gridCol w:w="2693"/>
        <w:gridCol w:w="3119"/>
        <w:gridCol w:w="709"/>
        <w:gridCol w:w="992"/>
        <w:gridCol w:w="1134"/>
      </w:tblGrid>
      <w:tr w:rsidR="00E32892" w:rsidTr="00E32892">
        <w:trPr>
          <w:tblHeader/>
        </w:trPr>
        <w:tc>
          <w:tcPr>
            <w:tcW w:w="817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32892" w:rsidRPr="0074302D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854B9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005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2 07 0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Прочие безвозмездные поступления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1 13 0199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854B9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1 13 0199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1 13 0199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414</w:t>
            </w: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2892" w:rsidTr="00E32892">
        <w:tc>
          <w:tcPr>
            <w:tcW w:w="817" w:type="dxa"/>
            <w:vAlign w:val="center"/>
          </w:tcPr>
          <w:p w:rsidR="00E32892" w:rsidRPr="00D854B9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013</w:t>
            </w:r>
          </w:p>
        </w:tc>
        <w:tc>
          <w:tcPr>
            <w:tcW w:w="2693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75F2">
              <w:rPr>
                <w:rFonts w:ascii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3119" w:type="dxa"/>
          </w:tcPr>
          <w:p w:rsidR="00E32892" w:rsidRPr="00D275F2" w:rsidRDefault="00E32892" w:rsidP="00E32892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709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2892" w:rsidRPr="00D275F2" w:rsidRDefault="00E32892" w:rsidP="00E3289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2892" w:rsidRPr="00D275F2" w:rsidRDefault="00E32892" w:rsidP="00E3289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32892" w:rsidRDefault="00E32892" w:rsidP="00E32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892" w:rsidRPr="0074302D" w:rsidRDefault="00E32892" w:rsidP="00E32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E32892" w:rsidRDefault="00E32892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2892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32892" w:rsidRPr="00E32892" w:rsidRDefault="00E32892" w:rsidP="0029484A">
      <w:pPr>
        <w:pStyle w:val="1"/>
        <w:ind w:left="1843"/>
        <w:rPr>
          <w:lang w:eastAsia="ru-RU"/>
        </w:rPr>
      </w:pPr>
      <w:r w:rsidRPr="00E32892">
        <w:rPr>
          <w:lang w:eastAsia="ru-RU"/>
        </w:rPr>
        <w:lastRenderedPageBreak/>
        <w:t xml:space="preserve">ПРИЛОЖЕНИЕ 6 </w:t>
      </w:r>
    </w:p>
    <w:p w:rsidR="00E32892" w:rsidRPr="00E32892" w:rsidRDefault="00E32892" w:rsidP="00E32892">
      <w:pPr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бюджету Охотского муниципального </w:t>
      </w:r>
    </w:p>
    <w:p w:rsidR="00E32892" w:rsidRPr="00E32892" w:rsidRDefault="00E32892" w:rsidP="00E32892">
      <w:pPr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Хабаровского края на 2025 год и на плановый период 2026 и 2027 годов</w:t>
      </w: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ассигнований по целевым статьям (муниципальных программ и непрограммным направлениям деятельности) и группам (группам и подгруппам) видов расходов бюджета Охотского муниципального округа Хабаровского края на 2025 год</w:t>
      </w: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(тыс. рублей)</w:t>
      </w:r>
    </w:p>
    <w:tbl>
      <w:tblPr>
        <w:tblW w:w="937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1559"/>
        <w:gridCol w:w="709"/>
        <w:gridCol w:w="1581"/>
      </w:tblGrid>
      <w:tr w:rsidR="00E32892" w:rsidRPr="00E32892" w:rsidTr="00E32892">
        <w:trPr>
          <w:trHeight w:val="537"/>
        </w:trPr>
        <w:tc>
          <w:tcPr>
            <w:tcW w:w="552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</w:p>
        </w:tc>
      </w:tr>
    </w:tbl>
    <w:p w:rsidR="00E32892" w:rsidRPr="00E32892" w:rsidRDefault="00E32892" w:rsidP="00E3289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559"/>
        <w:gridCol w:w="711"/>
        <w:gridCol w:w="1569"/>
      </w:tblGrid>
      <w:tr w:rsidR="00E32892" w:rsidRPr="00E32892" w:rsidTr="00E32892">
        <w:trPr>
          <w:tblHeader/>
        </w:trPr>
        <w:tc>
          <w:tcPr>
            <w:tcW w:w="552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155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922 505,13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"Дошкольного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214 321,57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109 753,09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109 753,09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109 753,09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65 039,94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63 989,94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63 989,94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39 498,54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010010П390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39 388,96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39 388,96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557 937,76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85 260,04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85 260,04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85 260,04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89 170,94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86 600,43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86 600,43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E32892" w:rsidRPr="00E32892" w:rsidRDefault="00E32892" w:rsidP="00E3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1 170,51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</w:tcPr>
          <w:p w:rsidR="00E32892" w:rsidRPr="00E32892" w:rsidRDefault="00E32892" w:rsidP="00E3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970,51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виды населению</w:t>
            </w:r>
          </w:p>
        </w:tc>
        <w:tc>
          <w:tcPr>
            <w:tcW w:w="1559" w:type="dxa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auto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социальных мероприятий на территории Охотского муниципального округа Хабаровского края (далее – округ) за счет прочих безвозмездных поступлений в бюджет округа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010020Г20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7 932,51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010020Г20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7 932,51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010020Г20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7 932,51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3 051,81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3 051,81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3 051,81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Хабаровского края от 14 ноября 2007 г. N153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010020П410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010020П410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010020П410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6 601,34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6 601,34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6 601,34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010020П380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299 427,71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297 127,71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297 127,71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системы образования в Охотском муниципальном районе Хабаровского края на 2022-2026 годы"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(краевой бюджет)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системы образования в Охотском муниципальном районе Хабаровского края на 2022-2026 годы"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(федеральный бюджет)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мероприятия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49 677,25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49 677,25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49 677,25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010020П140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39 233,21</w:t>
            </w:r>
          </w:p>
        </w:tc>
      </w:tr>
      <w:tr w:rsidR="00E32892" w:rsidRPr="00E32892" w:rsidTr="00E32892">
        <w:trPr>
          <w:trHeight w:val="218"/>
        </w:trPr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28 879,65</w:t>
            </w:r>
          </w:p>
        </w:tc>
      </w:tr>
      <w:tr w:rsidR="00E32892" w:rsidRPr="00E32892" w:rsidTr="00E32892">
        <w:trPr>
          <w:trHeight w:val="222"/>
        </w:trPr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28 879,65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28 879,65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1 695,57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1 585,57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1 585,57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8 657,99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8 657,99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8 657,99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12 280,69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12 280,69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4 673,69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4 673,69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7 607,00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7 607,00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64 429,47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8 014,81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8 014,81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централизованной бухгалтерии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22 821,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22 821,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22 821,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хозяйственно – эксплуатационной группы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33 593,36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16 988,06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16 988,06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16 375,30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16 375,30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010010П230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24 001,57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24 001,57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010020П230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24 001,57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4 300,86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4 300,86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010010П250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4 300,86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8 756,89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детей кочевого населения на время летних каникул из пришкольных интернатов к родителям в тайгу и обратно на учебу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4 811,22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4 811,22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4 811,22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1 592,25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2 353,42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2 353,42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2 353,42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E32892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"Обеспечение квалифицированными кадрами учреждений социальной сферы в Охотском муниципальном округе Хабаровского края на 2024 - 2028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 закрепление кадров социальной сферы в муниципальных учреждениях образования, культуры и спорта, краевых учреждениях здравоохранения, для обеспечения доступных качественных услуг в сфере образования, здравоохранения, спорта и культуры на территории округа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2024 - 2028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233 392,52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учреждениям дополнительного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в рамках муниципальной программы 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0500000400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14 024,90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Совершенствования кадрового ресурса в учреждениях дополнительного образования культуры района в рамках муниципальной программы "Развитие культуры Охотского муниципального района Хабаровского края на 2022-20226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8 905,40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8 905,40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4 850,40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4 850,40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4 850,40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187,92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культурно - 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121 759,35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36 099,37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0500100510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36 099,37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36 099,37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9 116,30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9 116,30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9 116,30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76 543,68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76 543,84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76 543,68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49 326,30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12 512,60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12 512,60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12 512,60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1 453,20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1 453,20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1 453,20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35 360,50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35 360,50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35 360,50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20 558,88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8 880,02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8 880,02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8 880,02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районного 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4 725,87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3 035,75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3 035,75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3 035,75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0500600520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1 688,92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1 688,92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1 688,92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0500500600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22 809,30</w:t>
            </w:r>
          </w:p>
        </w:tc>
      </w:tr>
      <w:tr w:rsidR="00E32892" w:rsidRPr="00E32892" w:rsidTr="00E32892">
        <w:tc>
          <w:tcPr>
            <w:tcW w:w="552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9 999,30</w:t>
            </w:r>
          </w:p>
        </w:tc>
      </w:tr>
      <w:tr w:rsidR="00E32892" w:rsidRPr="00E32892" w:rsidTr="00E32892">
        <w:tc>
          <w:tcPr>
            <w:tcW w:w="552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культуры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9 999,30</w:t>
            </w:r>
          </w:p>
        </w:tc>
      </w:tr>
      <w:tr w:rsidR="00E32892" w:rsidRPr="00E32892" w:rsidTr="00E32892">
        <w:tc>
          <w:tcPr>
            <w:tcW w:w="552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централизованной бухгалтерии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9 999,30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12 810,00</w:t>
            </w:r>
          </w:p>
        </w:tc>
      </w:tr>
      <w:tr w:rsidR="00E32892" w:rsidRPr="00E32892" w:rsidTr="00E32892">
        <w:tc>
          <w:tcPr>
            <w:tcW w:w="552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12 810,00</w:t>
            </w:r>
          </w:p>
        </w:tc>
      </w:tr>
      <w:tr w:rsidR="00E32892" w:rsidRPr="00E32892" w:rsidTr="00E32892">
        <w:tc>
          <w:tcPr>
            <w:tcW w:w="552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хозяйственно- 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12 810,00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39 057,82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23 095,00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23 095,00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23 095,00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изделий, на возмещение части затрат (транспортных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 (софинансирование)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15 962,82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15 962,82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15 962,82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17 247,08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поэтапному внедрению Всероссийского физкультурно-спортивного комплекса "Готов к труду и обороне" ГТО в рамках муниципальной программы "Развитие физической культуры и спорта в Охотском муниципальном округе Хабаровского края на 2017-2025 годы" (краевой бюджет)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 в рамах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14 576,12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11 761,50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11 761,50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2 764,62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2 714,62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2 714,62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уровня средней заработной платы тренеров, инструкторов и методистов муниципальных учреждений спортивной направленности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 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"Молодежная политика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программы "Молодежная политика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0900007100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0900007100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0900007100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0900007100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0900007100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Охотского муниципального района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Культурно-массовые, спортивные и другие мероприятия направленные на формирование здорового образа жизни в рамках муниципальной программы"Формирование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семейной политики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малообеспеченных, многодетных семей и профилактическая работа с семьями, ведущими асоциальный образ жизни в рамках муниципальной программы "Развитие семейной политики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1100003610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правонарушений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в рамках муниципальной программы "Профилактика правонарушений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1200001210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1200001210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1200001210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1200001210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1200001210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социализации детей-инвалидов и их семей в рамках муниципальной программы "Формирование доступной среды для инвалидов и других маломобильных групп населения в Охотском муниципальном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1300001910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распространение информационных материалов по антикоррупционной пропаганде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1400003900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1400003900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1400003900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160 637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323 744,29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323 7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323 744,29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предоставлению субсидии на финансовое обеспечение и (или) 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 (или) возмещение затрат, связанных с обеспечением твердым топливом отдельных граждан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1600005070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недополученных доходов, связанных с реализацией угля для населения на территории округа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1600005090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   с    применением регулируемых тарифов на электрическую энергию, поставляемую населению в зонах децентрализованного энергоснабжения" в рамках муниципальной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664 682,36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664 682,36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664 682,36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11.03.2015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144 211,18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144 211,18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144 211,18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муниципальной программы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"Укрепление единства российской нации и этническое развитие народов, проживающих в Охотском муниципальном районе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Хабаровского края, на 2015-2025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рамках муниципальной программы "Укрепление единства российской нации и этническое развитие народов, проживающих в Охотском муниципальном районе Хабаровского края, на 2015-2025 годы"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1800001510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1800001510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1800001510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эффективности управления муниципальными финансами Охотского муниципального района Хабаровского края на период до 2025 года"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эффективной деятель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администрации района в сфере информационно - коммуникацион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технологий и повышение уровня профессиональной подготовки муни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ципальных служащих 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му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"Повышение эффективности управления муниципальными финансами Охотского муниципального района Хабаровского края на период до 2025 года"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  <w:vAlign w:val="bottom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 воздушного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E32892" w:rsidRPr="00E32892" w:rsidTr="00E32892">
        <w:trPr>
          <w:trHeight w:val="1136"/>
        </w:trPr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before="100" w:beforeAutospacing="1"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 автомобильного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21 000,00</w:t>
            </w:r>
          </w:p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сооружений на них в рамках муниципальной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2000004010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 в Охотском муниципальном районе Хабаровского края на 2021-2025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сельского хозяйства в Охотском муниципальном районе Хабаровского края на 2021-2025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"Организация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программные расходы: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2 521 113,27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Обеспечение функционирования высшего должностного лица органа местного самоуправления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6 255,78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6 255,78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муниципальной власти округа и органов местного самоуправления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586,22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586,22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586,22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Функционирование органов местных администраций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администрации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муниципальных служащих администрации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125 306,66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125 306,66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125 306,66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лицам, замещающим должности, не являющиеся должностями муниципальной службы администрации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41 299,84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41 299,84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42 951,83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округа и органов местного самоуправления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31 778,23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23 278,23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23 278,23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Собрания депутатов округа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округа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6 269,00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6 020,00</w:t>
            </w:r>
          </w:p>
        </w:tc>
      </w:tr>
      <w:tr w:rsidR="00E32892" w:rsidRPr="00E32892" w:rsidTr="00E32892">
        <w:tc>
          <w:tcPr>
            <w:tcW w:w="5529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округа и органов местного самоуправления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Собрания депутатов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расходов, связанных с осуществлением полномочий депутата Собрания депутатов округа, осуществляющего свои полномочия на непостоянной основе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финансового органа администрации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муниципальной власти округа и органов местного самоуправления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18 924,90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18 924,90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18 924,90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лицам, замещающим должности, не являющиеся должностями муниципальной службы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11 483,30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11 483,30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11 483,30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3 383,18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1 561,08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1 561,08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1 822,10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1 822,10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Реализация функций органов государственной (муниципальной) власти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8880000000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139 448,59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округа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прочих расходных обязательств округа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82 417,00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63 468,8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63 468,8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18 798,2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18 798,2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непрограммных расходов органов муниципальной власти округа,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8880004120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 осуществление природоохранных мероприятий на территории района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16 101,00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16 101,00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7 546,29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7 546,29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штрафы и пени за несвоевременный возврат средств краевого бюджета в рамках непрограммных расходов местного самоуправлений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19 января 2005 г. N 248 "О наделении органов местного самоуправления муниципальных образований Хабаровского края государственными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полномочиями Хабаровского края по созданию и организации деятельности комиссий по делам несовершеннолетних и защите их прав"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888000П010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1 181,15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1 181,15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1 181,15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1 089,53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1 089,53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1 089,53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погребению" - 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25 ноября 2009 г.        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1 212,80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24 ноября 2010 г.         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879,99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 ноября 2011г.  N 146 "О наделении органов местного самоуправления муниципальных 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округа, органов местного самоуправленияокруга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888000П331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8 707,01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888000П331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8 707,01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888000П331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8 707,01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-администрирование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1 370,42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1 170,42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1 170,42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888000П360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20 августа 2004 г. N 113-ФЗ "О присяжных заседателях федеральных судов общей юрисдикции в Российской Федерации"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закон от 28 марта 1998 г. N 53-ФЗ "О воинской обязанности и военной службе". Осуществление первичного воинского учета на территориях, где отсутствуют военные комиссариаты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863,30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38,92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2 188,06</w:t>
            </w:r>
          </w:p>
        </w:tc>
      </w:tr>
      <w:tr w:rsidR="00E32892" w:rsidRPr="00E32892" w:rsidTr="00E32892">
        <w:tc>
          <w:tcPr>
            <w:tcW w:w="552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непрограммные расходы:</w:t>
            </w:r>
          </w:p>
        </w:tc>
        <w:tc>
          <w:tcPr>
            <w:tcW w:w="155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384 765,70</w:t>
            </w:r>
          </w:p>
        </w:tc>
      </w:tr>
      <w:tr w:rsidR="00E32892" w:rsidRPr="00E32892" w:rsidTr="00E32892">
        <w:tc>
          <w:tcPr>
            <w:tcW w:w="7799" w:type="dxa"/>
            <w:gridSpan w:val="3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2 905 878,97</w:t>
            </w:r>
          </w:p>
        </w:tc>
      </w:tr>
    </w:tbl>
    <w:p w:rsidR="00E32892" w:rsidRPr="00E32892" w:rsidRDefault="00E32892" w:rsidP="00E32892">
      <w:pPr>
        <w:tabs>
          <w:tab w:val="left" w:pos="558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892" w:rsidRPr="00E32892" w:rsidRDefault="00E32892" w:rsidP="00E32892">
      <w:pPr>
        <w:tabs>
          <w:tab w:val="left" w:pos="55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- графа 2 "ЦСР" </w:t>
      </w:r>
      <w:r w:rsidRPr="00E32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"Целевая статья расходов";</w:t>
      </w:r>
    </w:p>
    <w:p w:rsidR="00E32892" w:rsidRPr="00E32892" w:rsidRDefault="00E32892" w:rsidP="00E32892">
      <w:pPr>
        <w:tabs>
          <w:tab w:val="left" w:pos="55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- графа 3 "ВР" </w:t>
      </w:r>
      <w:r w:rsidRPr="00E32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"Вид расходов".</w:t>
      </w:r>
    </w:p>
    <w:p w:rsidR="00E32892" w:rsidRPr="00E32892" w:rsidRDefault="00E32892" w:rsidP="00E32892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892" w:rsidRDefault="00E32892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2892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E328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E32892" w:rsidRPr="00E32892" w:rsidRDefault="00E32892" w:rsidP="0029484A">
      <w:pPr>
        <w:pStyle w:val="1"/>
        <w:ind w:left="1276"/>
        <w:rPr>
          <w:lang w:eastAsia="ru-RU"/>
        </w:rPr>
      </w:pPr>
      <w:r w:rsidRPr="00E32892">
        <w:rPr>
          <w:lang w:eastAsia="ru-RU"/>
        </w:rPr>
        <w:lastRenderedPageBreak/>
        <w:t xml:space="preserve">ПРИЛОЖЕНИЕ 7 </w:t>
      </w:r>
    </w:p>
    <w:p w:rsidR="00E32892" w:rsidRPr="00E32892" w:rsidRDefault="00E32892" w:rsidP="00E32892">
      <w:pPr>
        <w:spacing w:after="0" w:line="240" w:lineRule="exact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бюджету Охотского муниципального </w:t>
      </w:r>
    </w:p>
    <w:p w:rsidR="00E32892" w:rsidRPr="00E32892" w:rsidRDefault="00E32892" w:rsidP="00E32892">
      <w:pPr>
        <w:spacing w:after="0" w:line="240" w:lineRule="exact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Хабаровского края на 2025 год и на плановый период 2026 и 2027 годов</w:t>
      </w: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ассигнований по целевым статьям (муниципальных программ и непрограммным направлениям деятельности) и группам (группам и подгруппам) видов расходов бюджета Охотского муниципального округа Хабаровского края на плановый период 2026 и 2027 годов</w:t>
      </w:r>
    </w:p>
    <w:p w:rsidR="00E32892" w:rsidRPr="00E32892" w:rsidRDefault="00E32892" w:rsidP="00E3289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(тыс. рублей)</w:t>
      </w:r>
    </w:p>
    <w:tbl>
      <w:tblPr>
        <w:tblW w:w="934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43"/>
        <w:gridCol w:w="1417"/>
        <w:gridCol w:w="709"/>
        <w:gridCol w:w="1559"/>
        <w:gridCol w:w="1418"/>
      </w:tblGrid>
      <w:tr w:rsidR="00E32892" w:rsidRPr="00E32892" w:rsidTr="00535EAB">
        <w:trPr>
          <w:trHeight w:val="537"/>
        </w:trPr>
        <w:tc>
          <w:tcPr>
            <w:tcW w:w="4243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2026 год</w:t>
            </w:r>
          </w:p>
        </w:tc>
        <w:tc>
          <w:tcPr>
            <w:tcW w:w="1418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2027 год</w:t>
            </w:r>
          </w:p>
        </w:tc>
      </w:tr>
    </w:tbl>
    <w:p w:rsidR="00E32892" w:rsidRPr="00E32892" w:rsidRDefault="00E32892" w:rsidP="00E3289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1417"/>
        <w:gridCol w:w="709"/>
        <w:gridCol w:w="24"/>
        <w:gridCol w:w="1535"/>
        <w:gridCol w:w="24"/>
        <w:gridCol w:w="1394"/>
        <w:gridCol w:w="24"/>
      </w:tblGrid>
      <w:tr w:rsidR="00E32892" w:rsidRPr="00E32892" w:rsidTr="00535EAB">
        <w:trPr>
          <w:gridAfter w:val="1"/>
          <w:wAfter w:w="24" w:type="dxa"/>
          <w:tblHeader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879 546,57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917 631,92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"Дошкольного образования"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215 510,65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217 613,40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Профессионально-кадровое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109 406,77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114 406,77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109 406,77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114 406,77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109 406,77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114 406,77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64 361,93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59 361,93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63 311,93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58 311,93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63 311,93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58 311,93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0100101720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41 711,95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43 814,70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41 602,37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43 705,12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41 602,37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43 705,12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010010П390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524 134,96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548 620,05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Профессионально-кадровое обеспечение организации системы образования в рамках муниципальной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0100201810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89 913,72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89 913,72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89 913,72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76 659,45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71 659,45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75 159,45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70 159,45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75 159,45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70 159,45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виды населению</w:t>
            </w:r>
          </w:p>
        </w:tc>
        <w:tc>
          <w:tcPr>
            <w:tcW w:w="1417" w:type="dxa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0100201820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3 247,16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3 396,13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3 247,16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3 396,13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01002SC430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3 247,16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3 396,13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Хабаровского края от 14 ноября 2007 г. N153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"Развитие системы образования в Охотском муниципальном районе Хабаровского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010020П410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010020П410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010020П410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6 600,77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323 151,00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349 164,97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320 851,00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346 864,97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320 851,00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346 864,97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010020П380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системы образования в Охотском муниципальном районе Хабаровского края на 2022-2026 годы"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(краевой бюджет)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системы образования в Охотском муниципальном районе Хабаровского края на 2022-2026 годы"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(федеральный бюджет)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303М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13 461,66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мероприятия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12 774,35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11 095,93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12 774,35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11 095,93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12 774,35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11 095,93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010020П140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527,72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39 795,02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43 756,58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28 533,33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31 533,33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28 533,33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31 533,33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28 533,33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31 533,33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1 695,57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1 695,57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1 585,57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1 585,57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1 585,57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1 585,57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0100301840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9 566,12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10 527,68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9 566,12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10 527,68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01003SC030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9 566,12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10 527,68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12 280,69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12 280,69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0100407070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12 280,69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12 280,69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4 673,69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4 673,69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4 673,69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4 673,69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7 607,00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0100407070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7 607,00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52 544,13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59 544,13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7 814,81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8 814,81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7 814,81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8 814,81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0100517090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7 814,81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8 814,81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централизованной бухгалтерии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22 202,29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26 202,29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22 202,29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26 202,29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22 202,29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26 202,29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хозяйственно – эксплуатационной группы отдела образования в рамках муниципальной  программы "Развитие системы образования в Охотском муниципальном районе Хабаровского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22 527,03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24 527,03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16 421,73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18 421,73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16 421,73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18 421,73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5 875,30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5 875,30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5 875,30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5 875,30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0100547090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24 745,06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25 277,37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24 745,06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25 277,37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010020П230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24 745,06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25 277,37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4 536,06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4 536,06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010010П250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4 536,06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1 719,64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03002SС070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1 647,39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E3289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"Обеспечение квалифицированными кадрами учреждений социальной сферы в Охотском муниципальном округе Хабаровского края на 2024 - 2028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Привлечение и закрепление кадров социальной сферы в муниципальных учреждениях образования, культуры и спорта, краевых учреждениях здравоохранения, для обеспечения доступных качественных услуг в сфере образования, здравоохранения, спорта и культуры на территории округа в рамках м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программы </w:t>
            </w:r>
            <w:r w:rsidRPr="00E3289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"Обеспечение квалифицированными кадрами учреждений социальной сферы в Охотском муниципальном округе Хабаровского края на 2024 - 2028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0400000113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273 359,19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281 896,05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учреждениям дополнительного образования в рамках муниципальной программы 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9 779,15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10 274,70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дополнительного образования культуры района в рамках муниципальной программы "Развитие культуры Охотского муниципального района Хабаровского края на 2022-20226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9 303,25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9 798,80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0500000410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9 120,75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9 798,80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9 120,75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9 798,80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0500000420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жизнеобеспечение 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0500000520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культурно - 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142 669,10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147 839,92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38 706,71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37 256,71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38 143,91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36 693,91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38 143,91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36 693,91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11 599,70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8 613,62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11 317,90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8 331,82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11 317,90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8 331,82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92 362,69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101 969,59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92 362,69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101 969,59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05001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92 362,69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101 969,59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58 991,05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61 903,95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14 213,25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13 313,25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13 565,95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12 665,95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13 565,95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12 665,95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2 454,60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42 323,20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46 454,10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42 323,20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46 454,10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05002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42 323,20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46 454,10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23 557,49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24 896,29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9 035,42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8 860,42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8 955,02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8 780,02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8 955,02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8 780,02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1 127,54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1 331,64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1 076,64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1 280,74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1 076,64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1 280,74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13 394,53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14 704,23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13 394,53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14 704,23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05003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13 394,53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14 704,23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районного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0500600000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6 985,06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5 586,13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3 296,15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3 296,15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3 215,75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3 125,75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3 215,75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3 125,75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1 655,15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1 625,15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1 625,15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0500600520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2 033,76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2 234,83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2 033,76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2 234,83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05006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2 033,76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2 234,83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органами, казенными учреждениями, органами управления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0500500600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26 301,42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26 319,14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11 234,90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11 299,70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культуры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10 611,00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централизованной бухгалтерии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10 611,00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0500520610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623,90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688,70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15 066,52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15 019,44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13 530,80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13 530,80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хозяйственно- 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13 530,80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13 530,80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1 312,52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1 265,44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1 312,52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1 265,44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0500530610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39 057,82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23 095,00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23 095,00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23 095,00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субъектам малого 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 (софинансирование)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15 962,82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17 464,95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1 849,63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поэтапному внедрению Всероссийского физкультурно-спортивного комплекса "Готов к труду и обороне" ГТО в рамках муниципальной программы "Развитие физической культуры и спорта в Охотском муниципальном округе Хабаровского края на 2017-2025 годы" (краевой бюджет)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08001SС680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7" w:type="dxa"/>
            <w:vAlign w:val="bottom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 в рамах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14 526,09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2 826,09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2 826,09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2 786,09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0800111020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0800211040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уровня средней заработной платы тренеров, инструкторов и методистов муниципальных учреждений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спортивной направленности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08002SС040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1 182,01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1 412,82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1 182,01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1 412,82</w:t>
            </w:r>
          </w:p>
        </w:tc>
      </w:tr>
      <w:tr w:rsidR="00E32892" w:rsidRPr="00E32892" w:rsidTr="00535EAB">
        <w:trPr>
          <w:gridAfter w:val="1"/>
          <w:wAfter w:w="24" w:type="dxa"/>
          <w:trHeight w:val="152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1 182,01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1 412,82</w:t>
            </w:r>
          </w:p>
        </w:tc>
      </w:tr>
      <w:tr w:rsidR="00E32892" w:rsidRPr="00E32892" w:rsidTr="00535EAB">
        <w:trPr>
          <w:gridAfter w:val="1"/>
          <w:wAfter w:w="24" w:type="dxa"/>
          <w:trHeight w:val="152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 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08002SС450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1 161 703,16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ind w:right="-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1 162 771,09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 октября 2007 г. 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применением регулируемых цене (тарифов)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323 765,23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323 765,23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323 765,23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отрасли "Жилищно-коммунальное хозяйство" в рамках муниципальной программы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1600005010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предоставлению субсидии на финансовое обеспечение и (или) 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1600005040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 (или) возмещение затрат, связанных с обеспечением твердым топливом отдельных граждан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1600005070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недополученных доходов, связанных с реализацией угля для населения на территории округа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1600005090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1600005090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       с применением регулируемых тарифов на электрическую энергию, поставляемую населению в зонах децентрализованного энергоснабжения" в рамках муниципальной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664 704,66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664 727,85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664 704,66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664 727,85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160000П080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664 704,66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664 727,85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11 марта 2015 г. N 42 "О наделении органов местного самоуправления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144 233,27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144 256,24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144 233,27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144 256,24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160000П160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144 233,27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144 256,24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муниципальной программы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1700001310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 воздушного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4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2000041800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before="100" w:beforeAutospacing="1"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 автомобильного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2000041900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2000Б04010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24000Э6030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26 491,00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100" w:afterAutospacing="1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40" w:lineRule="auto"/>
              <w:ind w:left="-103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2500001140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 ритуальных услуг и содержания мест захоронения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2600005032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муниципальной программы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программные расходы: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2 514 419,33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ind w:right="-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2 530 383,90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Обеспечение функционирования высшего должностного лица органа местного самоуправления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района  и органов местного самоуправления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tabs>
                <w:tab w:val="left" w:pos="5580"/>
              </w:tabs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Функционирование органов местных администраций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администрации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198 384,73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муниципальных служащих администрации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130 318,92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лицам, замещающим должности, не являющиеся должностями муниципальной службы администрации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42 951,83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4 669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42 951,83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4 669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42 951,83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4 669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района и органов местного самоуправления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25 113,98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23 395,91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20 613,98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13 895,91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20 613,98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13 895,91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Собрания депутатов округа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Председатель Собрания округа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6 269,00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6 269,00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6 094,00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6 094,00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6 094,00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5 994,00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округа и органов местного самоуправления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  <w:shd w:val="clear" w:color="auto" w:fill="auto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Собрания депутатов округа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расходов, связанных с осуществлением полномочий депутата Собрания депутатов округа, осуществляющего свои полномочия на непостоянной основе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 округа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финансового органа администрации округа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33 791,38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муниципальной власти округа и органов местного самоуправления округа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19 669,10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20 456,50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8510000011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19 669,10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20 456,50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19 669,10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20 456,50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лицам, замещающим должности, не являющиеся должностями муниципальной службы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11 829,00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12 302,50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11 829,00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12 302,50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851000001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11 829,00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12 302,50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2 293,28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1 032,38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1 404,28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909,38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851000002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1 404,28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909,38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Реализация функций органов государственной (муниципальной) власти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136 011,31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136 135,83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округа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прочих расходных обязательств района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82 417,00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82 417,00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68 107,00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72 013,96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68 107,00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72 013,96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10 253,04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10 253,04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8880001130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8880003100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8880004120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на осуществление природоохранных мероприятий на территории округа в рамках непрограммных расходов органов муниципальной власти округа, органов местного самоуправления округа 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8880006030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8880010010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16 210,40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16 210,40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16 210,40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7 436,89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7 436,89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7 436,89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7 436,89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8880012020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штрафы и пени за несвоевременный возврат средств краевого бюджета в рамках непрограммных расходов местного самоуправлений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8880013010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созданию и организации деятельности комиссий по делам несовершеннолетних и защите их прав"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888000П010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1 227,86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1 227,86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1 227,86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1 276,45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26 октября 2005 г.  N 306 "О наделении органов местного самоуправления муниципальных образований Хабаровского края государственными полномочиями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888000П020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1 176,66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погребению" - 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888000П300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1 256,51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1 256,51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888000П310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1 256,51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914,10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914,10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888000П320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914,10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949,56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при осуществлении деятельности по обращению с животными без владельцев" в рамках непрограммных расходов органов муниципальной власти округа, органов местного самоуправленияокруга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888000П331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5 136,88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888000П331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5 136,88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888000П331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5 134,29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5 136,88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гражданам компенсации части расходов на оплату коммунальных услуг, возникающих в связи с ростом платы за данные услуги" -администрирование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1 391,35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1 191,35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1 213,13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888000П360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20 августа 2004 г.  N 113-ФЗ "О присяжных заседателях федеральных судов общей юрисдикции в Российской Федерации"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8880051200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закон от 28 марта 1998 г. N 53-ФЗ "О воинской обязанности и военной службе". Осуществление первичного воинского учета на территориях, где отсутствуют военные </w:t>
            </w:r>
            <w:r w:rsidRPr="00E3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комиссариаты </w:t>
            </w: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8880051180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8880051180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29сентября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2 198,60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2 198,60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8880059300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2 193,22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2 198,60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непрограммные расходы: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381 328,42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381 452,94</w:t>
            </w:r>
          </w:p>
        </w:tc>
      </w:tr>
      <w:tr w:rsidR="00E32892" w:rsidRPr="00E32892" w:rsidTr="00535EAB">
        <w:trPr>
          <w:gridAfter w:val="1"/>
          <w:wAfter w:w="24" w:type="dxa"/>
        </w:trPr>
        <w:tc>
          <w:tcPr>
            <w:tcW w:w="4253" w:type="dxa"/>
          </w:tcPr>
          <w:p w:rsidR="00E32892" w:rsidRPr="00E32892" w:rsidRDefault="00E32892" w:rsidP="00E32892">
            <w:pPr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vAlign w:val="center"/>
          </w:tcPr>
          <w:p w:rsidR="00E32892" w:rsidRPr="00E32892" w:rsidRDefault="00E32892" w:rsidP="00535EAB">
            <w:pPr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29 679,58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58 200,32</w:t>
            </w:r>
          </w:p>
        </w:tc>
      </w:tr>
      <w:tr w:rsidR="00E32892" w:rsidRPr="00E32892" w:rsidTr="00535EAB">
        <w:tc>
          <w:tcPr>
            <w:tcW w:w="6403" w:type="dxa"/>
            <w:gridSpan w:val="4"/>
          </w:tcPr>
          <w:p w:rsidR="00E32892" w:rsidRPr="00E32892" w:rsidRDefault="00E32892" w:rsidP="00535EA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3" w:right="-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2 925 427,33</w:t>
            </w:r>
          </w:p>
        </w:tc>
        <w:tc>
          <w:tcPr>
            <w:tcW w:w="1418" w:type="dxa"/>
            <w:gridSpan w:val="2"/>
            <w:vAlign w:val="center"/>
          </w:tcPr>
          <w:p w:rsidR="00E32892" w:rsidRPr="00E32892" w:rsidRDefault="00E32892" w:rsidP="00E3289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right="-9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2 970 037,16</w:t>
            </w:r>
          </w:p>
        </w:tc>
      </w:tr>
    </w:tbl>
    <w:p w:rsidR="00E32892" w:rsidRPr="00E32892" w:rsidRDefault="00E32892" w:rsidP="00E32892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892" w:rsidRPr="00E32892" w:rsidRDefault="00E32892" w:rsidP="00E32892">
      <w:pPr>
        <w:tabs>
          <w:tab w:val="left" w:pos="55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- графа 2 "ЦСР" </w:t>
      </w:r>
      <w:r w:rsidRPr="00E32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"Целевая статья расходов";</w:t>
      </w:r>
    </w:p>
    <w:p w:rsidR="00E32892" w:rsidRPr="00E32892" w:rsidRDefault="00E32892" w:rsidP="00E32892">
      <w:pPr>
        <w:tabs>
          <w:tab w:val="left" w:pos="55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- графа 3 "ВР" </w:t>
      </w:r>
      <w:r w:rsidRPr="00E32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3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"Вид расходов".</w:t>
      </w:r>
    </w:p>
    <w:p w:rsidR="00E32892" w:rsidRPr="00E32892" w:rsidRDefault="00E32892" w:rsidP="00E32892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AB" w:rsidRDefault="00E32892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35EAB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E328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535EAB" w:rsidRPr="00AF7F22" w:rsidRDefault="00535EAB" w:rsidP="0029484A">
      <w:pPr>
        <w:pStyle w:val="1"/>
        <w:ind w:left="1843"/>
      </w:pPr>
      <w:r>
        <w:lastRenderedPageBreak/>
        <w:t>ПРИЛОЖЕНИЕ 8</w:t>
      </w:r>
    </w:p>
    <w:p w:rsidR="00535EAB" w:rsidRPr="00AF7F22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</w:p>
    <w:p w:rsidR="00535EAB" w:rsidRPr="00AF7F22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AF7F22">
        <w:rPr>
          <w:rFonts w:ascii="Times New Roman" w:hAnsi="Times New Roman"/>
          <w:sz w:val="28"/>
          <w:szCs w:val="28"/>
        </w:rPr>
        <w:t xml:space="preserve">к бюджету Охотского муниципального </w:t>
      </w:r>
    </w:p>
    <w:p w:rsidR="00535EAB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</w:t>
      </w:r>
      <w:r w:rsidRPr="00AF7F22">
        <w:rPr>
          <w:rFonts w:ascii="Times New Roman" w:hAnsi="Times New Roman"/>
          <w:sz w:val="28"/>
          <w:szCs w:val="28"/>
        </w:rPr>
        <w:t xml:space="preserve"> Хабаровского края на 202</w:t>
      </w:r>
      <w:r w:rsidRPr="007A4955">
        <w:rPr>
          <w:rFonts w:ascii="Times New Roman" w:hAnsi="Times New Roman"/>
          <w:sz w:val="28"/>
          <w:szCs w:val="28"/>
        </w:rPr>
        <w:t>5</w:t>
      </w:r>
      <w:r w:rsidRPr="00AF7F2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Pr="007A4955">
        <w:rPr>
          <w:rFonts w:ascii="Times New Roman" w:hAnsi="Times New Roman"/>
          <w:sz w:val="28"/>
          <w:szCs w:val="28"/>
        </w:rPr>
        <w:t>6</w:t>
      </w:r>
      <w:r w:rsidRPr="00AF7F22">
        <w:rPr>
          <w:rFonts w:ascii="Times New Roman" w:hAnsi="Times New Roman"/>
          <w:sz w:val="28"/>
          <w:szCs w:val="28"/>
        </w:rPr>
        <w:t xml:space="preserve"> и 202</w:t>
      </w:r>
      <w:r w:rsidRPr="007A4955">
        <w:rPr>
          <w:rFonts w:ascii="Times New Roman" w:hAnsi="Times New Roman"/>
          <w:sz w:val="28"/>
          <w:szCs w:val="28"/>
        </w:rPr>
        <w:t>7</w:t>
      </w:r>
      <w:r w:rsidRPr="00AF7F22">
        <w:rPr>
          <w:rFonts w:ascii="Times New Roman" w:hAnsi="Times New Roman"/>
          <w:sz w:val="28"/>
          <w:szCs w:val="28"/>
        </w:rPr>
        <w:t>годов</w:t>
      </w:r>
    </w:p>
    <w:p w:rsidR="00535EAB" w:rsidRDefault="00535EAB" w:rsidP="00535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EAB" w:rsidRDefault="00535EAB" w:rsidP="00535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EAB" w:rsidRPr="0016153F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>ВЕДОМСТВЕННАЯ СТРУКТУРА</w:t>
      </w:r>
    </w:p>
    <w:p w:rsidR="00535EAB" w:rsidRPr="0016153F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 xml:space="preserve">расходов бюджета Охотского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>Хабаровского края на 202</w:t>
      </w:r>
      <w:r w:rsidRPr="00537906">
        <w:rPr>
          <w:rFonts w:ascii="Times New Roman" w:hAnsi="Times New Roman"/>
          <w:sz w:val="28"/>
          <w:szCs w:val="28"/>
        </w:rPr>
        <w:t>5</w:t>
      </w:r>
      <w:r w:rsidRPr="0016153F">
        <w:rPr>
          <w:rFonts w:ascii="Times New Roman" w:hAnsi="Times New Roman"/>
          <w:sz w:val="28"/>
          <w:szCs w:val="28"/>
        </w:rPr>
        <w:t xml:space="preserve"> год</w:t>
      </w: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35EAB" w:rsidRPr="00A02DE6" w:rsidRDefault="00535EAB" w:rsidP="00535EAB">
      <w:pPr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A02DE6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11"/>
        <w:gridCol w:w="709"/>
        <w:gridCol w:w="567"/>
        <w:gridCol w:w="567"/>
        <w:gridCol w:w="1559"/>
        <w:gridCol w:w="709"/>
        <w:gridCol w:w="1418"/>
      </w:tblGrid>
      <w:tr w:rsidR="00535EAB" w:rsidRPr="00B5436C" w:rsidTr="009D1315">
        <w:trPr>
          <w:trHeight w:val="5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Гл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</w:tbl>
    <w:p w:rsidR="00535EAB" w:rsidRPr="00B5436C" w:rsidRDefault="00535EAB" w:rsidP="00535EAB">
      <w:pPr>
        <w:spacing w:after="0" w:line="240" w:lineRule="auto"/>
        <w:rPr>
          <w:sz w:val="2"/>
          <w:szCs w:val="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709"/>
        <w:gridCol w:w="567"/>
        <w:gridCol w:w="567"/>
        <w:gridCol w:w="1559"/>
        <w:gridCol w:w="709"/>
        <w:gridCol w:w="1418"/>
      </w:tblGrid>
      <w:tr w:rsidR="00535EAB" w:rsidRPr="00B5436C" w:rsidTr="00535EAB">
        <w:trPr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firstLine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Администрация Охотского муниципального округа Хабаровского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– округ)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1 668 508,20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299 659,39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Российской Федерации (далее –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6 842,00</w:t>
            </w:r>
          </w:p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Функциониро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вание Правительства РФ, высших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205 019,68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функций аппарата администрации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198 384,73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оплату труда муниципальных служащих администрации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ся должностями муниципальной службы администрации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41 299,84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41 299,84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42 951,83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</w:t>
            </w:r>
            <w:r>
              <w:rPr>
                <w:rFonts w:ascii="Times New Roman" w:hAnsi="Times New Roman"/>
                <w:sz w:val="24"/>
                <w:szCs w:val="24"/>
              </w:rPr>
              <w:t>анов муниципальной власти округа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31 778,23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23 278,23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23 278,23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248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кря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созданию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организации деятельности комиссий по делам несовершеннолетних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защите их прав"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1 181,15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1 181,15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1 181,15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43D">
              <w:rPr>
                <w:rFonts w:ascii="Times New Roman" w:hAnsi="Times New Roman"/>
                <w:sz w:val="24"/>
                <w:szCs w:val="24"/>
              </w:rPr>
              <w:t>Закон Хабаровского края от 26 октября 2005 г.  N 306 "О наделении органов местного самоуправления муниципальных образований Хабаровского края государственными полномочиями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1 089,53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1 089,53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1 089,53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154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погребению" - 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Закон Хабаровского края от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276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образований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полномочиями Хабаровского края по государственному управлению охраной труда"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49 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применению законодательстваоб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357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предоставлению гражданам компенсации части расходов на оплату коммунальных услуг,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возникающих в связи с ростом платы за данные услуги" -администрирование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1 370,42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1 170,42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1 170,42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Федеральный закон от 20 августа 2004 г</w:t>
            </w:r>
            <w:r>
              <w:rPr>
                <w:rFonts w:ascii="Times New Roman" w:hAnsi="Times New Roman"/>
                <w:sz w:val="24"/>
                <w:szCs w:val="24"/>
              </w:rPr>
              <w:t>. 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113-ФЗ "О присяжных заседателях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федеральных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судов общей юрисдикции в Российской Федерации"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87 795,25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Выполнение прочих расходных обязательств района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подведомственных учреждений в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82 417,00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63 468,8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63 468,8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18 798,2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18 798,2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Pr="008677A4">
              <w:rPr>
                <w:rStyle w:val="fontstyle01"/>
              </w:rPr>
              <w:t>"Обеспечение квалифицированными кадрами учреждений социальной сферы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в Охотском муниципальном округе Хабаровского края на 2024 - 2028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Style w:val="fontstyle01"/>
              </w:rPr>
              <w:t>Привлечение и закрепление кадров социальной сферы в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муниципальных учреждениях образования, культуры и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спорта, краевых учреждениях здравоохранения, для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обеспечения доступных качественных услуг в сфере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образования, здравоохранения, спорта и культуры на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lastRenderedPageBreak/>
              <w:t>территории округа в рамках м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униципальной программы </w:t>
            </w:r>
            <w:r w:rsidRPr="008677A4">
              <w:rPr>
                <w:rStyle w:val="fontstyle01"/>
              </w:rPr>
              <w:t>"Обеспечение квалифицированными кадрами учреждений социальной сферы</w:t>
            </w:r>
            <w:r w:rsidRPr="008677A4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8677A4">
              <w:rPr>
                <w:rStyle w:val="fontstyle01"/>
              </w:rPr>
              <w:t>в Охотском муниципальном округе Хабаровского края на 2024 - 2028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Охотского муниципального района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Культурно-массовые, спортивные и другие мероприятия направленные на формирование здорового образа жизни в рамках муниципальной программы"Формирование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семейной политики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Поддержка малообеспеченных, многодетных семей и профилактическая работа с семьями, ведущими асоциальный образ жизни в рамках муниципальной программы "Развитие семейной политики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государственных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218,00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"Профилактика правонарушений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мероприятий, в рамках муниципальной программы "Профилактика правонарушений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Создание условий для социализации детей-инвалидов и их семей в рамках муниципальной программы "Формирование доступной среды для инвалидов и других маломобильных групп населения в Охотском муниципальном округа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"Предупреждение коррупции в Охотском муниципальном округе Хабаровского края на 2023-2025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распространение информационных материалов по антикоррупционной пропаганде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в рамках муниципальной программы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"Укрепление единства российской нации и этническое развитие народов, проживающих в Охотском муниципальном районе Хабаровского края, на 2015-2025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"Укрепление единства российской нации и этническое развитие народов, проживающих в Охотском муниципальном районе Хабаровского края, на 2015-2025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rPr>
          <w:trHeight w:val="72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от 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марта 1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г.N 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53-ФЗ "О воинской обязанности и военной службе". Осуществление первичного воинского учета на 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территориях, где отсутствуют военные комиссариаты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863,30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863,30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38,92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38,92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4 188,06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535EAB" w:rsidRPr="008677A4" w:rsidTr="00535EAB">
        <w:trPr>
          <w:trHeight w:val="2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301 "О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Хабаровского края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полномочиями на государственную регистрацию актов гражданского состояния"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535EAB" w:rsidRPr="008677A4" w:rsidTr="00535EAB">
        <w:trPr>
          <w:trHeight w:val="11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2 188,06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rPr>
          <w:trHeight w:val="19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448 989,12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2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150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323 7</w:t>
            </w:r>
            <w:r w:rsidRPr="00F107AD">
              <w:rPr>
                <w:rFonts w:ascii="Times New Roman" w:hAnsi="Times New Roman"/>
                <w:sz w:val="24"/>
                <w:szCs w:val="24"/>
              </w:rPr>
              <w:t>4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4,29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323 7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4,29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10 587,01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146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округа, органов местного самоуправленияокруга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сельского хозяйства в Охотском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муниципальном районе Хабаровского края на 2021-2025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1 880,00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мероприятий в рамках муниципальной программы "Развитие сельского хозяйства в Охотском муниципальном районе Хабаровского края на 2021-2025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Отдельные мероприятия в области  воздушного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contextualSpacing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</w:pPr>
          </w:p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rPr>
          <w:trHeight w:val="1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Отдельные мероприятия в области  автомобильного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spacing w:after="0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spacing w:after="0"/>
              <w:jc w:val="center"/>
            </w:pP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транспортной системы Охотского муниципального округа Хабаровского края на 2024-2030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48 000,00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муниципального округа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39 657,82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39 057,82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 (софинансирование)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auto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40" w:lineRule="auto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836 893,54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836 893,54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836 893,54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и (или) 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Финансовое обеспечение и (или) возмещение затрат, связанных с обеспечением твердым топливом отдельных граждан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Возмещение недополученных доходов, связанных с реализацией угля для населения на территории округав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143 "О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Хабаровского края государственными полномочиями Хабаровского края по возмещению организациям убытков, связанных        применением регулируемых тарифов на электрическую энергию, поставляемую населению в зонах децентрализованного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нергоснабжения" в рамках муниципальной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2015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42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26 600,00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26 600,00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на осуществление природоохранных мероприятий на территории района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государственных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"Молодежная политика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программы "Молодежная политика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1350"/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17 247,08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физической культуры и спорта в Охотском муниципальном округе Хабаровского края на 2017-2025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17 247,08</w:t>
            </w:r>
          </w:p>
        </w:tc>
      </w:tr>
      <w:tr w:rsidR="00535EAB" w:rsidRPr="008677A4" w:rsidTr="00535EAB">
        <w:trPr>
          <w:trHeight w:val="16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мероприятий поэтапному внедрению Всероссийского физкультурно-спортивного комплекса "Готов к труду и обороне" ГТО в рамках муниципальной программы "Развитие физической культуры и спорта в Охотском муниципальном округе Хабаровского края на 2017-2025 годы" (краевой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17 092,78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1 170,00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в области физической культуры и спорта в рамах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14 526,12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11 761,50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11 761,50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2 764,62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2 714,62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2 714,62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Сохранение уровня средней заработной платы тренеров, инструкторов и методистов муниципальных учреждений спортивной направленности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рамках муниципальной программы "Развитие физической культуры и спорта в Охотском муниципальном округе Хабаровского края на 2017-2025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16 101,00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16 101,00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7 546,29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7 546,29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Охотского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929 669,77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895 367,34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в области "Дошкольного образования"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65 039,94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63 989,94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63 989,94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1 050,00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39 498,54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39 388,96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39 388,96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565 102,40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557 937,76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557 937,76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85 260,04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85 260,04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85 260,04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89 170,94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86 600,43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86 600,43</w:t>
            </w:r>
          </w:p>
        </w:tc>
      </w:tr>
      <w:tr w:rsidR="00535EAB" w:rsidRPr="008677A4" w:rsidTr="00535EAB">
        <w:trPr>
          <w:trHeight w:val="39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r w:rsidRPr="008677A4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1 170,51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r w:rsidRPr="008677A4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970,51</w:t>
            </w:r>
          </w:p>
        </w:tc>
      </w:tr>
      <w:tr w:rsidR="00535EAB" w:rsidRPr="008677A4" w:rsidTr="00535EAB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виды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1 400,00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социальных мероприятий на территории округа за счет прочих безвозмездных поступлений в бюджет округа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N153 "О наделении органов местного самоуправления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образований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8677A4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8677A4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299 427,71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297 127,71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297 127,71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"Развитие системы образования в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Охотском муниципальном районе Хабаровского края на 2022-2026 годы"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"Развитие системы образования в Охотском муниципальном районе Хабаровского края на 2022-2026 годы"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(федеральный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мероприятия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7 164,64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Доставка детей кочевого населения на время летних каникул из пришкольных интернатов к родителям в тайгу и обратно на учебу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8677A4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8677A4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39 233,21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39 233,21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39 233,21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1 695,57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1 585,57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1 585,57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8 657,99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8 657,99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8 657,99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оздоровительной компании детей в рамках муниципальной 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4 673,69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4 673,69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7 607,00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7 607,00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8 014,81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8 014,81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8 014,81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отдела образования в рамках муниципальной  программы "Развитие системы образования в Охотском муниципальном районе Хабаровского края на 2022-2026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Содержание хозяйственно – эксплуатационной группы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33 593,36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16 988,06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16 988,06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16 375,30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16 375,30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34 302,43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30 001,57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30 001,57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14 ноября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Финансовое управление  администрации Охотского муниципального округа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37 0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09,48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36 291,38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Резервный фонд администрации Охотского муниципального округа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34 291,38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"Повышение эффективности управления муниципальными финансами Охотского муниципального района Хабаровского края на период до 2025 года"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эффективной деятель</w:t>
            </w:r>
            <w:r w:rsidRPr="008677A4">
              <w:rPr>
                <w:rFonts w:ascii="Times New Roman" w:hAnsi="Times New Roman"/>
                <w:sz w:val="24"/>
                <w:szCs w:val="24"/>
              </w:rPr>
              <w:softHyphen/>
              <w:t>ности администрации района в сфере информационно - коммуникацион</w:t>
            </w:r>
            <w:r w:rsidRPr="008677A4">
              <w:rPr>
                <w:rFonts w:ascii="Times New Roman" w:hAnsi="Times New Roman"/>
                <w:sz w:val="24"/>
                <w:szCs w:val="24"/>
              </w:rPr>
              <w:softHyphen/>
              <w:t>ных технологий и повышение уровня профессиональной подготовки муни</w:t>
            </w:r>
            <w:r w:rsidRPr="008677A4">
              <w:rPr>
                <w:rFonts w:ascii="Times New Roman" w:hAnsi="Times New Roman"/>
                <w:sz w:val="24"/>
                <w:szCs w:val="24"/>
              </w:rPr>
              <w:softHyphen/>
              <w:t xml:space="preserve">ципальных служащих 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в рамках му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ниципальной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"Повышение эффективности управления муниципальными финансами Охотского муниципального района Хабаровского края на период до 2025 года"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322,70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322,70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177,30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177,30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функций финансового органа администрации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33 791,38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ся должностями муниципальной службы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11 483,30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11 483,30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11 483,30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3 383,18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1 561,08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1 561,08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1 822,10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1 822,10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Проценты, штрафы и пени за несвоевременный возврат средств краевого бюджета в рамках непрограммных расходов местного самоуправлений округа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/>
              <w:jc w:val="center"/>
            </w:pPr>
            <w:r w:rsidRPr="008677A4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Отдел по работе с территориями администрации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"Организация благоустройства и похоронного дела в Охотском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Отдел культуры администрации Охотского муниципального района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bCs/>
                <w:sz w:val="24"/>
                <w:szCs w:val="24"/>
              </w:rPr>
              <w:t>233 392,52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14 212,82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14 024,90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14 024,90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 по учреждениям дополнительного образования в рамках муниципальной программы 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14 024,90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дополнительного образования культуры района в рамках муниципальной программы "Развитие культуры Охотского муниципального района Хабаровского края на 2022-20226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8 905,40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8 905,00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8 905,40</w:t>
            </w:r>
          </w:p>
        </w:tc>
      </w:tr>
      <w:tr w:rsidR="00535EAB" w:rsidRPr="008677A4" w:rsidTr="00535EAB">
        <w:trPr>
          <w:trHeight w:val="23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535EAB" w:rsidRPr="008677A4" w:rsidTr="00535EAB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</w:t>
            </w: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  <w:lang w:val="en-US"/>
              </w:rPr>
              <w:t>187,92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219 179,70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196 370,40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0500000000</w:t>
            </w:r>
          </w:p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196 370,40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Организация культурно - 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121 759,35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36 099,37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органами, казенными учреждениями, органами управления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36 099,37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 36 099,37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76 543,68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76 543,84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76 543,68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49 326,30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культуры в рамках муниципальной программы "Развитие культуры Охотского муниципального района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20 558,88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Организация деятельности районного 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4 725,87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677A4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культуры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Содержание централизованной бухгалтерии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Содержание хозяйственно- 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имуществом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535EAB" w:rsidRPr="008677A4" w:rsidTr="00535EAB">
        <w:trPr>
          <w:trHeight w:val="2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мероприятий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013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18380,00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18380,00</w:t>
            </w:r>
          </w:p>
        </w:tc>
      </w:tr>
      <w:tr w:rsidR="00535EAB" w:rsidRPr="008677A4" w:rsidTr="00535EAB">
        <w:trPr>
          <w:trHeight w:val="2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</w:tr>
      <w:tr w:rsidR="00535EAB" w:rsidRPr="008677A4" w:rsidTr="00535EAB">
        <w:trPr>
          <w:trHeight w:val="2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Собрание депутатов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Собрания депутатов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района  и орга</w:t>
            </w:r>
            <w:r>
              <w:rPr>
                <w:rFonts w:ascii="Times New Roman" w:hAnsi="Times New Roman"/>
                <w:sz w:val="24"/>
                <w:szCs w:val="24"/>
              </w:rPr>
              <w:t>нов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Возмещение расходов, связанных с осуществлением полномочий депутата Собрания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депутатов</w:t>
            </w:r>
            <w:r w:rsidRPr="008677A4">
              <w:rPr>
                <w:rFonts w:ascii="Times New Roman" w:hAnsi="Times New Roman"/>
                <w:sz w:val="24"/>
                <w:szCs w:val="24"/>
              </w:rPr>
              <w:t xml:space="preserve"> округа, осуществляющего свои полномочия на непостоянной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8677A4" w:rsidTr="00535EAB"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8677A4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8677A4" w:rsidRDefault="00535EAB" w:rsidP="009D1315">
            <w:pPr>
              <w:tabs>
                <w:tab w:val="left" w:pos="5580"/>
              </w:tabs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7A4">
              <w:rPr>
                <w:rFonts w:ascii="Times New Roman" w:hAnsi="Times New Roman"/>
                <w:sz w:val="24"/>
                <w:szCs w:val="24"/>
              </w:rPr>
              <w:t>2 905 878,97</w:t>
            </w:r>
          </w:p>
        </w:tc>
      </w:tr>
    </w:tbl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 xml:space="preserve">примечание: - графа 2 "Гл" </w:t>
      </w:r>
      <w:r w:rsidRPr="008677A4">
        <w:rPr>
          <w:rFonts w:ascii="Times New Roman" w:hAnsi="Times New Roman"/>
          <w:color w:val="000000"/>
          <w:sz w:val="24"/>
          <w:szCs w:val="24"/>
        </w:rPr>
        <w:t>–</w:t>
      </w:r>
      <w:r w:rsidRPr="008677A4">
        <w:rPr>
          <w:rFonts w:ascii="Times New Roman" w:hAnsi="Times New Roman"/>
          <w:sz w:val="27"/>
          <w:szCs w:val="27"/>
        </w:rPr>
        <w:t xml:space="preserve"> "Глава";</w:t>
      </w: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 xml:space="preserve">                      - графа 3 "РЗ" </w:t>
      </w:r>
      <w:r w:rsidRPr="008677A4">
        <w:rPr>
          <w:rFonts w:ascii="Times New Roman" w:hAnsi="Times New Roman"/>
          <w:color w:val="000000"/>
          <w:sz w:val="24"/>
          <w:szCs w:val="24"/>
        </w:rPr>
        <w:t>–</w:t>
      </w:r>
      <w:r w:rsidRPr="008677A4">
        <w:rPr>
          <w:rFonts w:ascii="Times New Roman" w:hAnsi="Times New Roman"/>
          <w:sz w:val="27"/>
          <w:szCs w:val="27"/>
        </w:rPr>
        <w:t xml:space="preserve"> "Раздел";</w:t>
      </w: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 xml:space="preserve">                      - графа 4 "ПР" </w:t>
      </w:r>
      <w:r w:rsidRPr="008677A4">
        <w:rPr>
          <w:rFonts w:ascii="Times New Roman" w:hAnsi="Times New Roman"/>
          <w:color w:val="000000"/>
          <w:sz w:val="24"/>
          <w:szCs w:val="24"/>
        </w:rPr>
        <w:t>–</w:t>
      </w:r>
      <w:r w:rsidRPr="008677A4">
        <w:rPr>
          <w:rFonts w:ascii="Times New Roman" w:hAnsi="Times New Roman"/>
          <w:sz w:val="27"/>
          <w:szCs w:val="27"/>
        </w:rPr>
        <w:t xml:space="preserve"> "Подраздел";</w:t>
      </w: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 xml:space="preserve">                      - графа 5 "ЦСР" </w:t>
      </w:r>
      <w:r w:rsidRPr="008677A4">
        <w:rPr>
          <w:rFonts w:ascii="Times New Roman" w:hAnsi="Times New Roman"/>
          <w:color w:val="000000"/>
          <w:sz w:val="24"/>
          <w:szCs w:val="24"/>
        </w:rPr>
        <w:t>–</w:t>
      </w:r>
      <w:r w:rsidRPr="008677A4">
        <w:rPr>
          <w:rFonts w:ascii="Times New Roman" w:hAnsi="Times New Roman"/>
          <w:sz w:val="27"/>
          <w:szCs w:val="27"/>
        </w:rPr>
        <w:t xml:space="preserve"> "Целевая статья расходов";</w:t>
      </w: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 xml:space="preserve">                      - графа 6 "ВР" </w:t>
      </w:r>
      <w:r w:rsidRPr="008677A4">
        <w:rPr>
          <w:rFonts w:ascii="Times New Roman" w:hAnsi="Times New Roman"/>
          <w:color w:val="000000"/>
          <w:sz w:val="24"/>
          <w:szCs w:val="24"/>
        </w:rPr>
        <w:t>–</w:t>
      </w:r>
      <w:r w:rsidRPr="008677A4">
        <w:rPr>
          <w:rFonts w:ascii="Times New Roman" w:hAnsi="Times New Roman"/>
          <w:sz w:val="27"/>
          <w:szCs w:val="27"/>
        </w:rPr>
        <w:t xml:space="preserve"> "Вид расходов".</w:t>
      </w:r>
    </w:p>
    <w:p w:rsidR="00535EAB" w:rsidRPr="008677A4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</w:p>
    <w:p w:rsidR="00535EAB" w:rsidRPr="00A7708A" w:rsidRDefault="00535EAB" w:rsidP="00535EAB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677A4">
        <w:rPr>
          <w:rFonts w:ascii="Times New Roman" w:hAnsi="Times New Roman"/>
          <w:sz w:val="27"/>
          <w:szCs w:val="27"/>
        </w:rPr>
        <w:t>__________</w:t>
      </w:r>
    </w:p>
    <w:p w:rsidR="00535EAB" w:rsidRDefault="00535EAB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35EAB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535EAB" w:rsidRPr="00AF7F22" w:rsidRDefault="00535EAB" w:rsidP="0029484A">
      <w:pPr>
        <w:pStyle w:val="1"/>
        <w:ind w:left="1843"/>
      </w:pPr>
      <w:r>
        <w:lastRenderedPageBreak/>
        <w:t>ПРИЛОЖЕНИЕ 9</w:t>
      </w:r>
    </w:p>
    <w:p w:rsidR="00535EAB" w:rsidRPr="00AF7F22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</w:p>
    <w:p w:rsidR="00535EAB" w:rsidRPr="00AF7F22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AF7F22">
        <w:rPr>
          <w:rFonts w:ascii="Times New Roman" w:hAnsi="Times New Roman"/>
          <w:sz w:val="28"/>
          <w:szCs w:val="28"/>
        </w:rPr>
        <w:t xml:space="preserve">к бюджету Охотского муниципального </w:t>
      </w:r>
    </w:p>
    <w:p w:rsidR="00535EAB" w:rsidRDefault="00535EAB" w:rsidP="00535EAB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</w:t>
      </w:r>
      <w:r w:rsidRPr="00AF7F22">
        <w:rPr>
          <w:rFonts w:ascii="Times New Roman" w:hAnsi="Times New Roman"/>
          <w:sz w:val="28"/>
          <w:szCs w:val="28"/>
        </w:rPr>
        <w:t xml:space="preserve"> Хабаровского края на 202</w:t>
      </w:r>
      <w:r w:rsidRPr="005E34A7">
        <w:rPr>
          <w:rFonts w:ascii="Times New Roman" w:hAnsi="Times New Roman"/>
          <w:sz w:val="28"/>
          <w:szCs w:val="28"/>
        </w:rPr>
        <w:t>5</w:t>
      </w:r>
      <w:r w:rsidRPr="00AF7F2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Pr="005E34A7">
        <w:rPr>
          <w:rFonts w:ascii="Times New Roman" w:hAnsi="Times New Roman"/>
          <w:sz w:val="28"/>
          <w:szCs w:val="28"/>
        </w:rPr>
        <w:t>6</w:t>
      </w:r>
      <w:r w:rsidRPr="00AF7F22">
        <w:rPr>
          <w:rFonts w:ascii="Times New Roman" w:hAnsi="Times New Roman"/>
          <w:sz w:val="28"/>
          <w:szCs w:val="28"/>
        </w:rPr>
        <w:t xml:space="preserve"> и 202</w:t>
      </w:r>
      <w:r w:rsidRPr="005E34A7">
        <w:rPr>
          <w:rFonts w:ascii="Times New Roman" w:hAnsi="Times New Roman"/>
          <w:sz w:val="28"/>
          <w:szCs w:val="28"/>
        </w:rPr>
        <w:t>7</w:t>
      </w:r>
      <w:r w:rsidRPr="00AF7F22">
        <w:rPr>
          <w:rFonts w:ascii="Times New Roman" w:hAnsi="Times New Roman"/>
          <w:sz w:val="28"/>
          <w:szCs w:val="28"/>
        </w:rPr>
        <w:t>годов</w:t>
      </w:r>
    </w:p>
    <w:p w:rsidR="00535EAB" w:rsidRDefault="00535EAB" w:rsidP="00535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EAB" w:rsidRDefault="00535EAB" w:rsidP="00535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EAB" w:rsidRPr="0016153F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>ВЕДОМСТВЕННАЯ СТРУКТУРА</w:t>
      </w:r>
    </w:p>
    <w:p w:rsidR="00535EAB" w:rsidRPr="0016153F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 xml:space="preserve">расходов бюджета Охотского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53F">
        <w:rPr>
          <w:rFonts w:ascii="Times New Roman" w:hAnsi="Times New Roman"/>
          <w:sz w:val="28"/>
          <w:szCs w:val="28"/>
        </w:rPr>
        <w:t xml:space="preserve">Хабаровского края на </w:t>
      </w:r>
      <w:r>
        <w:rPr>
          <w:rFonts w:ascii="Times New Roman" w:hAnsi="Times New Roman"/>
          <w:sz w:val="28"/>
          <w:szCs w:val="28"/>
        </w:rPr>
        <w:t xml:space="preserve">плановый период </w:t>
      </w:r>
      <w:r w:rsidRPr="0016153F">
        <w:rPr>
          <w:rFonts w:ascii="Times New Roman" w:hAnsi="Times New Roman"/>
          <w:sz w:val="28"/>
          <w:szCs w:val="28"/>
        </w:rPr>
        <w:t>202</w:t>
      </w:r>
      <w:r w:rsidRPr="005E34A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5E34A7">
        <w:rPr>
          <w:rFonts w:ascii="Times New Roman" w:hAnsi="Times New Roman"/>
          <w:sz w:val="28"/>
          <w:szCs w:val="28"/>
        </w:rPr>
        <w:t>7</w:t>
      </w:r>
      <w:r w:rsidRPr="0016153F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ов</w:t>
      </w:r>
    </w:p>
    <w:p w:rsidR="00535EAB" w:rsidRDefault="00535EAB" w:rsidP="00535EA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35EAB" w:rsidRPr="00A02DE6" w:rsidRDefault="00535EAB" w:rsidP="00535EAB">
      <w:pPr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A02DE6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19"/>
        <w:gridCol w:w="425"/>
        <w:gridCol w:w="567"/>
        <w:gridCol w:w="567"/>
        <w:gridCol w:w="1417"/>
        <w:gridCol w:w="709"/>
        <w:gridCol w:w="1418"/>
        <w:gridCol w:w="1418"/>
      </w:tblGrid>
      <w:tr w:rsidR="00535EAB" w:rsidRPr="00B5436C" w:rsidTr="009D1315">
        <w:trPr>
          <w:trHeight w:val="5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Гл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535EAB" w:rsidRPr="00B5436C" w:rsidRDefault="00535EAB" w:rsidP="00535EAB">
      <w:pPr>
        <w:spacing w:after="0" w:line="240" w:lineRule="auto"/>
        <w:rPr>
          <w:sz w:val="2"/>
          <w:szCs w:val="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7"/>
        <w:gridCol w:w="422"/>
        <w:gridCol w:w="567"/>
        <w:gridCol w:w="567"/>
        <w:gridCol w:w="1418"/>
        <w:gridCol w:w="711"/>
        <w:gridCol w:w="1416"/>
        <w:gridCol w:w="1415"/>
        <w:gridCol w:w="7"/>
      </w:tblGrid>
      <w:tr w:rsidR="00535EAB" w:rsidRPr="00B5436C" w:rsidTr="009D1315">
        <w:trPr>
          <w:gridAfter w:val="1"/>
          <w:wAfter w:w="7" w:type="dxa"/>
          <w:tblHeader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3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B5436C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35EAB" w:rsidRPr="00465AC0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465AC0" w:rsidRDefault="00535EAB" w:rsidP="009D1315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65AC0">
              <w:rPr>
                <w:rFonts w:ascii="Times New Roman" w:hAnsi="Times New Roman"/>
                <w:sz w:val="24"/>
                <w:szCs w:val="24"/>
              </w:rPr>
              <w:t>хотского муниципального округа Хабаровского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– округ)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1 659 948,02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1 627 387,20</w:t>
            </w:r>
          </w:p>
        </w:tc>
      </w:tr>
      <w:tr w:rsidR="00535EAB" w:rsidRPr="00465AC0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295 613,57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465AC0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295 787,17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(далее –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РФ,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204 411,86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204 611,71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функций аппарата администрации Охотского муниципального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198 384,73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198 384,73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оплату труда муниципальных служащих администрации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ся должностями муниципальной службы администрации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,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,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,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района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25 113,98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23 395,91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20 613,98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13 895,91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20 613,98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13 895,91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248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края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созданию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организации деятельности комиссий по делам несовершеннолетних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защите их прав"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6D8">
              <w:rPr>
                <w:rFonts w:ascii="Times New Roman" w:hAnsi="Times New Roman"/>
                <w:sz w:val="24"/>
                <w:szCs w:val="24"/>
              </w:rPr>
              <w:t>Закон Хабаровского края от 26 октября 2005 г.  N 306 "О наделении органов местного самоуправления муниципальных образований Хабаровского края государственными полномочиями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154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погребению" - 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276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полномочиями Хабаровского края по государственному управлению охраной труда"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49 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357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 образований Хабаровского края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-администрирование в рамках непрограммных расходов органов муниципальной власти округа, органов местного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1 391,35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1 413,13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1 191,35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1 213,13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1 191,35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1 213,13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Федеральный закон от 20 августа 2004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N 113-ФЗ "О присяжных заседателях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федеральных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судов общей юрисдикции в Российской Федерации"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84 357,25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84 331,00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Выполнение прочих расходных обязательств района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82 417,00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82 417,00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68 107,00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72 013,96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68 107,00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72 013,96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14 160,00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10 253,04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14 160,00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10 253,04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Поддержка экономического и социального развития коренных малочисленных народов Севера, Сибири и дальнего Востока в рамках муниципальной программы"Содействие развитию коренных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Pr="00CE5DBD">
              <w:rPr>
                <w:rStyle w:val="fontstyle01"/>
              </w:rPr>
              <w:t>"Обеспечение квалифицированными кадрами учреждений социальной сферы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в Охотском муниципальном округе Хабаровского края на 2024 - 2028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Style w:val="fontstyle01"/>
              </w:rPr>
              <w:t>Привлечение и закрепление кадров социальной сферы в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муниципальных учреждениях образования, культуры и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спорта, краевых учреждениях здравоохранения, для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обеспечения доступных качественных услуг в сфере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образования, здравоохранения, спорта и культуры на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территории округа в рамках м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униципальной программы </w:t>
            </w:r>
            <w:r w:rsidRPr="00CE5DBD">
              <w:rPr>
                <w:rStyle w:val="fontstyle01"/>
              </w:rPr>
              <w:t>"Обеспечение квалифицированными кадрами учреждений социальной сферы</w:t>
            </w:r>
            <w:r w:rsidRPr="00CE5DBD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CE5DBD">
              <w:rPr>
                <w:rStyle w:val="fontstyle01"/>
              </w:rPr>
              <w:t>в Охотском муниципальном округе Хабаровского края на 2024 - 2028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в рамках муниципальной программы "Противодействие и профилактика терроризма на территории Охотского муниципального округа Хабаровского края на 2020-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Федеральный закон от 28 марта 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N53-ФЗ "О воинской обязанности и военной службе". Осуществление первичного воинского учета на территориях, где отсутствуют военные комиссариаты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4 193,22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4 198,60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Органы юстиции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301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полномочиями на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государственную регистрацию актов гражданского состояния"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447 557,34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428 886,70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на территории Охотского муниципального округа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150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компенсации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организациям убытков, связанных применением регулируемых </w:t>
            </w:r>
            <w:r>
              <w:rPr>
                <w:rFonts w:ascii="Times New Roman" w:hAnsi="Times New Roman"/>
                <w:sz w:val="24"/>
                <w:szCs w:val="24"/>
              </w:rPr>
              <w:t>цен  (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535EAB" w:rsidRPr="00CE5DBD" w:rsidTr="009D1315">
        <w:trPr>
          <w:gridAfter w:val="1"/>
          <w:wAfter w:w="7" w:type="dxa"/>
          <w:trHeight w:val="84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2011 N 146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округа, органов местного самоуправленияокруга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535EAB" w:rsidRPr="00CE5DBD" w:rsidTr="009D1315">
        <w:trPr>
          <w:gridAfter w:val="1"/>
          <w:wAfter w:w="7" w:type="dxa"/>
          <w:trHeight w:val="110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Отдельные мероприятия в области  воздушного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Отдельные мероприятия в области  автомобильного транспорта 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транспортной системы Охотского муниципального округа Хабаровского края на 2024-2030 годы"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39 657,82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16 462,82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39 057,82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и сельского хозяйства в Охотском муниципальном округе Хабаровского края на 2021-2026 годы" (софинансирование)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auto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auto"/>
              <w:ind w:left="-98" w:right="-104"/>
              <w:jc w:val="center"/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auto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40" w:lineRule="auto"/>
              <w:ind w:left="-98" w:right="-104"/>
              <w:jc w:val="center"/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Реализация мероприятий в рамках муниципальной программы "Развитие и поддержка социально ориентированных некоммерческих организаций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землеустройству и землепользованию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837 937,93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838 984,09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837 937,93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838 984,09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837 937,93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838 984,09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и (или) возмещение затрат, связанных с деятельностью по осуществлению холодного водоснабжения в рамках муниципальной программы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Финансовое обеспечение и (или) возмещение затрат, связанных с обеспечением твердым топливом отдельных граждан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Возмещение недополученных доходов, связанных с реализацией угля для населения на территории округав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143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государственными полномочиями Хабаровского края по возмещению организациям убытков, связанных        применением регулируемых тарифов на электрическую энергию, поставляемую населению в зонах децентрализованного энергоснабжения" в рамках муниципальной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Закон Хабаровского края от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42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на осуществление природоохранных мероприятий на территории района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17 464,95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1 849,63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17 464,95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1 849,63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поэтапному внедрению Всероссийского физкультурно-спортивного комплекса "Готов к труду и обороне" ГТО в рамках муниципальной программы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"Развитие физической культуры и спорта в Охотском муниципальном округе Хабаровского края на 2017-2025 годы" (краевой бюджет)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17 310,66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1 695,38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1 170,00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EAB" w:rsidRPr="00CE5DBD" w:rsidRDefault="00535EAB" w:rsidP="009D1315">
            <w:pPr>
              <w:jc w:val="center"/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физической культуры и спорта в рамах муниципальной программы "Развитие физической культуры и спорта в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14 526,09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2 826,09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2 826,09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2 786,09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Сохранение уровня средней заработной платы тренеров, инструкторов и методистов муниципальных учреждений спортивной направленности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CE5DBD" w:rsidTr="009D1315">
        <w:trPr>
          <w:gridAfter w:val="1"/>
          <w:wAfter w:w="7" w:type="dxa"/>
          <w:trHeight w:val="16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881 193,96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919 279,31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845 912,84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883 462,24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в области "Дошкольного образования"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 программы "Развитие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64 361,93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59 361,93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63 311,93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58 311,93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63 311,93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58 311,93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41 711,95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43 814,70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41 602,37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43 705,12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41 602,37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43 705,12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14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525 782,35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550 267,44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"Развитие системы образования в Охотском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524 134,96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548 620,05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524 134,96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548 620,05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76 659,45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71 659,45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75 159,45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70 159,45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75 159,45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70 159,45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r w:rsidRPr="00CE5DBD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виды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35EAB" w:rsidRPr="00CE5DBD" w:rsidTr="009D1315">
        <w:trPr>
          <w:gridAfter w:val="1"/>
          <w:wAfter w:w="7" w:type="dxa"/>
          <w:trHeight w:val="39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N153 "О наделении органов местного самоуправления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сфере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образования"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программы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Субсидия на обеспечение мероприятий по организации горячего питания учащихся (1-4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98" w:right="-104"/>
              <w:jc w:val="center"/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98" w:right="-104"/>
              <w:jc w:val="center"/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323 151,00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349 164,97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320 851,00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346 864,97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320 851,00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346 864,97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"Развитие системы образования в Охотском муниципальном районе Хабаровского края на 2022-2026 годы"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"Развитие системы образования в Охотском муниципальном районе Хабаровского края на 2022-2026 годы"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(федеральный бюджет)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мероприятия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 Хабаровского края от 14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153 "О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</w:t>
            </w:r>
            <w:r>
              <w:rPr>
                <w:rFonts w:ascii="Times New Roman" w:hAnsi="Times New Roman"/>
                <w:sz w:val="24"/>
                <w:szCs w:val="24"/>
              </w:rPr>
              <w:t>тий прав граждан в сфере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образования"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39 795,02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43 756,58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39 795,02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43 756,58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39 795,02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43 756,58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1 695,57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1 695,57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отдела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Содержание хозяйственно – эксплуатационной группы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22 527,03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24 527,03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16 421,73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18 421,73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16 421,73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18 421,73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35 281,12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35 817,07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30 745,06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31 277,37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30 745,06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31 277,37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14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образования" в части возмещения расходов, связанных с предоставлением мер социальной поддержки по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N 153 "О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9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Финансовое управление  администрации округа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36 447,58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36 364,28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35 791,38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35 791,38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Резервный фонд администрации округа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функций финансового органа администрации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оплату труда лицам замещающим должности, не являющихся должностями муниципальной службы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2 293,28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1 032,38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123,00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123,00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1 404,28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909,38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1 404,28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909,38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Проценты, штрафы и пени за несвоевременный возврат средств краевого бюджета в рамках непрограммных расходов местного самоуправлений округа и муниципальных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Отдел по работе с территориями администрации округа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273 359,19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281 896,05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14 855,07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15 350,62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14 629,55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15 125,10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14 629,55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15 125,10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 по учреждениям дополнительного образования в рамках муниципальной программы 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9 779,15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10 274,70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дополнительного образования культуры района в рамках муниципальной программы "Развитие культуры Охотского муниципального района Хабаровского края на 2022-20226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9 303,25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9 120,75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9 120,75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455,40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455,40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</w:t>
            </w: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дополнительного образования 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258 504,12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266 545,43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232 202,70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240 226,29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0500000000</w:t>
            </w:r>
          </w:p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232 202,70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240 226,29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Организация культурно - 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142 669,10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147 839,92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38 706,71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37 256,71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38 143,91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36 693,91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38 143,91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36 693,91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11 599,70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8 613,62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11 317,90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8 331,82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11 317,90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8 331,82</w:t>
            </w:r>
          </w:p>
        </w:tc>
      </w:tr>
      <w:tr w:rsidR="00535EAB" w:rsidRPr="00CE5DBD" w:rsidTr="009D1315">
        <w:trPr>
          <w:gridAfter w:val="1"/>
          <w:wAfter w:w="7" w:type="dxa"/>
          <w:trHeight w:val="20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</w:tr>
      <w:tr w:rsidR="00535EAB" w:rsidRPr="00CE5DBD" w:rsidTr="009D1315">
        <w:trPr>
          <w:gridAfter w:val="1"/>
          <w:wAfter w:w="7" w:type="dxa"/>
          <w:trHeight w:val="20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</w:tr>
      <w:tr w:rsidR="00535EAB" w:rsidRPr="00CE5DBD" w:rsidTr="009D1315">
        <w:trPr>
          <w:gridAfter w:val="1"/>
          <w:wAfter w:w="7" w:type="dxa"/>
          <w:trHeight w:val="20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535EAB" w:rsidRPr="00CE5DBD" w:rsidTr="009D1315">
        <w:trPr>
          <w:gridAfter w:val="1"/>
          <w:wAfter w:w="7" w:type="dxa"/>
          <w:trHeight w:val="23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535EAB" w:rsidRPr="00CE5DBD" w:rsidTr="009D1315">
        <w:trPr>
          <w:gridAfter w:val="1"/>
          <w:wAfter w:w="7" w:type="dxa"/>
          <w:trHeight w:val="303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58 991,05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61 903,95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14 213,25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13 313,25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13 565,95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12 665,95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13 565,95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12 665,95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2 454,60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2 136,60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2 341,90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2 023,90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2 341,90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2 023,90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23 557,49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24 896,29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9 035,42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8 860,42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8 955,02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8 780,02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8 955,02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8 780,02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1 127,54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1 331,64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1 076,64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1 280,74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1 076,64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1 280,74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Иные бюджетные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Организация деятельности районного 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6 985,06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5 586,13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3 296,15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3 296,15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3 215,75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3 125,75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3 215,75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3 125,75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государственных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1 655,15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55,15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1 625,15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25,15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1 625,15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25,15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98" w:right="-10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CE5DBD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учреждений культуры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0500500600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в рамках программы "Развитие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11 234,90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11 299,70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623,90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688,70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623,90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688,70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Содержание хозяйственно- 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15 066,52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15 019,44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1 312,52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1 265,44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1 312,52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1 265,44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имуществом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24 380,00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26 491,00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24 380,00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26 491,00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ind w:left="-131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Собрание депутатов округа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Собрания депутатов округа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8300000000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Председатель Собрания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депутатов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округа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оплату труда депутатов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Собрания депутатов 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>, осуществляющих свои полномочия на постоянной основе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 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275,00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Возмещение расходов, связанных с осуществлением полномочий депутата Собрания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депутатов</w:t>
            </w:r>
            <w:r w:rsidRPr="00CE5DBD">
              <w:rPr>
                <w:rFonts w:ascii="Times New Roman" w:hAnsi="Times New Roman"/>
                <w:sz w:val="24"/>
                <w:szCs w:val="24"/>
              </w:rPr>
              <w:t xml:space="preserve"> округа, осуществляющего свои полномочия на непостоянной основе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535EAB" w:rsidRPr="00CE5DBD" w:rsidTr="009D1315">
        <w:trPr>
          <w:gridAfter w:val="1"/>
          <w:wAfter w:w="7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29 679,58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58 200,32</w:t>
            </w:r>
          </w:p>
        </w:tc>
      </w:tr>
      <w:tr w:rsidR="00535EAB" w:rsidRPr="00CE5DBD" w:rsidTr="009D1315">
        <w:tc>
          <w:tcPr>
            <w:tcW w:w="6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1" w:right="-9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2 925 427,33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AB" w:rsidRPr="00CE5DBD" w:rsidRDefault="00535EAB" w:rsidP="009D1315">
            <w:pPr>
              <w:tabs>
                <w:tab w:val="left" w:pos="5580"/>
              </w:tabs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DBD">
              <w:rPr>
                <w:rFonts w:ascii="Times New Roman" w:hAnsi="Times New Roman"/>
                <w:sz w:val="24"/>
                <w:szCs w:val="24"/>
              </w:rPr>
              <w:t>2 970 037,16</w:t>
            </w:r>
          </w:p>
        </w:tc>
      </w:tr>
    </w:tbl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</w:p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CE5DBD">
        <w:rPr>
          <w:rFonts w:ascii="Times New Roman" w:hAnsi="Times New Roman"/>
          <w:sz w:val="27"/>
          <w:szCs w:val="27"/>
        </w:rPr>
        <w:t xml:space="preserve">примечание: - графа 2 "Гл" </w:t>
      </w:r>
      <w:r w:rsidRPr="00CE5DBD">
        <w:rPr>
          <w:rFonts w:ascii="Times New Roman" w:hAnsi="Times New Roman"/>
          <w:color w:val="000000"/>
          <w:sz w:val="24"/>
          <w:szCs w:val="24"/>
        </w:rPr>
        <w:t>–</w:t>
      </w:r>
      <w:r w:rsidRPr="00CE5DBD">
        <w:rPr>
          <w:rFonts w:ascii="Times New Roman" w:hAnsi="Times New Roman"/>
          <w:sz w:val="27"/>
          <w:szCs w:val="27"/>
        </w:rPr>
        <w:t xml:space="preserve"> "Глава";</w:t>
      </w:r>
    </w:p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CE5DBD">
        <w:rPr>
          <w:rFonts w:ascii="Times New Roman" w:hAnsi="Times New Roman"/>
          <w:sz w:val="27"/>
          <w:szCs w:val="27"/>
        </w:rPr>
        <w:t xml:space="preserve">                      - графа 3 "РЗ" </w:t>
      </w:r>
      <w:r w:rsidRPr="00CE5DBD">
        <w:rPr>
          <w:rFonts w:ascii="Times New Roman" w:hAnsi="Times New Roman"/>
          <w:color w:val="000000"/>
          <w:sz w:val="24"/>
          <w:szCs w:val="24"/>
        </w:rPr>
        <w:t>–</w:t>
      </w:r>
      <w:r w:rsidRPr="00CE5DBD">
        <w:rPr>
          <w:rFonts w:ascii="Times New Roman" w:hAnsi="Times New Roman"/>
          <w:sz w:val="27"/>
          <w:szCs w:val="27"/>
        </w:rPr>
        <w:t xml:space="preserve"> "Раздел";</w:t>
      </w:r>
    </w:p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CE5DBD">
        <w:rPr>
          <w:rFonts w:ascii="Times New Roman" w:hAnsi="Times New Roman"/>
          <w:sz w:val="27"/>
          <w:szCs w:val="27"/>
        </w:rPr>
        <w:t xml:space="preserve">                      - графа 4 "ПР" </w:t>
      </w:r>
      <w:r w:rsidRPr="00CE5DBD">
        <w:rPr>
          <w:rFonts w:ascii="Times New Roman" w:hAnsi="Times New Roman"/>
          <w:color w:val="000000"/>
          <w:sz w:val="24"/>
          <w:szCs w:val="24"/>
        </w:rPr>
        <w:t>–</w:t>
      </w:r>
      <w:r w:rsidRPr="00CE5DBD">
        <w:rPr>
          <w:rFonts w:ascii="Times New Roman" w:hAnsi="Times New Roman"/>
          <w:sz w:val="27"/>
          <w:szCs w:val="27"/>
        </w:rPr>
        <w:t xml:space="preserve"> "Подраздел";</w:t>
      </w:r>
    </w:p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CE5DBD">
        <w:rPr>
          <w:rFonts w:ascii="Times New Roman" w:hAnsi="Times New Roman"/>
          <w:sz w:val="27"/>
          <w:szCs w:val="27"/>
        </w:rPr>
        <w:t xml:space="preserve">                      - графа 5 "ЦСР" </w:t>
      </w:r>
      <w:r w:rsidRPr="00CE5DBD">
        <w:rPr>
          <w:rFonts w:ascii="Times New Roman" w:hAnsi="Times New Roman"/>
          <w:color w:val="000000"/>
          <w:sz w:val="24"/>
          <w:szCs w:val="24"/>
        </w:rPr>
        <w:t>–</w:t>
      </w:r>
      <w:r w:rsidRPr="00CE5DBD">
        <w:rPr>
          <w:rFonts w:ascii="Times New Roman" w:hAnsi="Times New Roman"/>
          <w:sz w:val="27"/>
          <w:szCs w:val="27"/>
        </w:rPr>
        <w:t xml:space="preserve"> "Целевая статья расходов";</w:t>
      </w:r>
    </w:p>
    <w:p w:rsidR="00535EAB" w:rsidRPr="00CE5DBD" w:rsidRDefault="00535EAB" w:rsidP="00535EAB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CE5DBD">
        <w:rPr>
          <w:rFonts w:ascii="Times New Roman" w:hAnsi="Times New Roman"/>
          <w:sz w:val="27"/>
          <w:szCs w:val="27"/>
        </w:rPr>
        <w:t xml:space="preserve">                      - графа 6 "ВР" </w:t>
      </w:r>
      <w:r w:rsidRPr="00CE5DBD">
        <w:rPr>
          <w:rFonts w:ascii="Times New Roman" w:hAnsi="Times New Roman"/>
          <w:color w:val="000000"/>
          <w:sz w:val="24"/>
          <w:szCs w:val="24"/>
        </w:rPr>
        <w:t>–</w:t>
      </w:r>
      <w:r w:rsidRPr="00CE5DBD">
        <w:rPr>
          <w:rFonts w:ascii="Times New Roman" w:hAnsi="Times New Roman"/>
          <w:sz w:val="27"/>
          <w:szCs w:val="27"/>
        </w:rPr>
        <w:t xml:space="preserve"> "Вид расходов".</w:t>
      </w:r>
    </w:p>
    <w:p w:rsidR="009D1315" w:rsidRDefault="00535EAB" w:rsidP="00535EAB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  <w:sectPr w:rsidR="009D1315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CE5DBD">
        <w:rPr>
          <w:rFonts w:ascii="Times New Roman" w:hAnsi="Times New Roman"/>
          <w:sz w:val="27"/>
          <w:szCs w:val="27"/>
        </w:rPr>
        <w:t>__________</w:t>
      </w:r>
    </w:p>
    <w:p w:rsidR="009D1315" w:rsidRPr="0065458D" w:rsidRDefault="009D1315" w:rsidP="0029484A">
      <w:pPr>
        <w:pStyle w:val="1"/>
        <w:ind w:left="1985"/>
      </w:pPr>
      <w:r>
        <w:lastRenderedPageBreak/>
        <w:t>ПРИЛОЖЕНИЕ 10</w:t>
      </w:r>
    </w:p>
    <w:p w:rsidR="009D1315" w:rsidRPr="0065458D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</w:p>
    <w:p w:rsidR="009D1315" w:rsidRPr="0065458D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65458D">
        <w:rPr>
          <w:rFonts w:ascii="Times New Roman" w:hAnsi="Times New Roman"/>
          <w:sz w:val="28"/>
          <w:szCs w:val="28"/>
        </w:rPr>
        <w:t xml:space="preserve">к бюджету Охотского муниципального </w:t>
      </w:r>
    </w:p>
    <w:p w:rsidR="009D1315" w:rsidRPr="00D570A3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</w:t>
      </w:r>
      <w:r w:rsidRPr="0065458D">
        <w:rPr>
          <w:rFonts w:ascii="Times New Roman" w:hAnsi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/>
          <w:sz w:val="28"/>
          <w:szCs w:val="28"/>
        </w:rPr>
        <w:t>5</w:t>
      </w:r>
      <w:r w:rsidRPr="0065458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5458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7 </w:t>
      </w:r>
      <w:r w:rsidRPr="0065458D">
        <w:rPr>
          <w:rFonts w:ascii="Times New Roman" w:hAnsi="Times New Roman"/>
          <w:sz w:val="28"/>
          <w:szCs w:val="28"/>
        </w:rPr>
        <w:t>годов</w:t>
      </w:r>
    </w:p>
    <w:p w:rsidR="009D1315" w:rsidRPr="00D570A3" w:rsidRDefault="009D1315" w:rsidP="009D13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1315" w:rsidRPr="00D570A3" w:rsidRDefault="009D1315" w:rsidP="009D13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1315" w:rsidRPr="00D570A3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>РАСПРЕДЕЛЕНИЕ</w:t>
      </w:r>
    </w:p>
    <w:p w:rsidR="009D1315" w:rsidRPr="00D570A3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 xml:space="preserve">бюджетных ассигнований по разделам, подразделам, целевым статьям, </w:t>
      </w: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>группам (группам и подгруппам) видов расходов бюджета Охотского</w:t>
      </w: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округаХабаровского края </w:t>
      </w:r>
      <w:r w:rsidRPr="00D570A3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25</w:t>
      </w:r>
      <w:r w:rsidRPr="00D570A3">
        <w:rPr>
          <w:rFonts w:ascii="Times New Roman" w:hAnsi="Times New Roman"/>
          <w:sz w:val="28"/>
          <w:szCs w:val="28"/>
        </w:rPr>
        <w:t xml:space="preserve"> год</w:t>
      </w: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D1315" w:rsidRPr="00D570A3" w:rsidRDefault="009D1315" w:rsidP="009D1315">
      <w:pPr>
        <w:spacing w:after="0" w:line="240" w:lineRule="auto"/>
        <w:jc w:val="right"/>
        <w:rPr>
          <w:rFonts w:ascii="Times New Roman" w:hAnsi="Times New Roman"/>
        </w:rPr>
      </w:pPr>
      <w:r w:rsidRPr="00D570A3">
        <w:rPr>
          <w:rFonts w:ascii="Times New Roman" w:hAnsi="Times New Roman"/>
        </w:rPr>
        <w:t>(тыс. рублей)</w:t>
      </w: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567"/>
        <w:gridCol w:w="567"/>
        <w:gridCol w:w="1560"/>
        <w:gridCol w:w="850"/>
        <w:gridCol w:w="1418"/>
      </w:tblGrid>
      <w:tr w:rsidR="009D1315" w:rsidRPr="00186551" w:rsidTr="009D1315">
        <w:trPr>
          <w:trHeight w:val="53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6551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9D1315" w:rsidRPr="0065458D" w:rsidRDefault="009D1315" w:rsidP="009D131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567"/>
        <w:gridCol w:w="567"/>
        <w:gridCol w:w="1560"/>
        <w:gridCol w:w="850"/>
        <w:gridCol w:w="1418"/>
      </w:tblGrid>
      <w:tr w:rsidR="009D1315" w:rsidRPr="00186551" w:rsidTr="009D1315">
        <w:trPr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D1315" w:rsidRPr="0009095B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65458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58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0917FE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361 249</w:t>
            </w:r>
            <w:r>
              <w:rPr>
                <w:rFonts w:ascii="Times New Roman" w:hAnsi="Times New Roman"/>
                <w:sz w:val="24"/>
                <w:szCs w:val="24"/>
              </w:rPr>
              <w:t>,77</w:t>
            </w:r>
          </w:p>
        </w:tc>
      </w:tr>
      <w:tr w:rsidR="009D1315" w:rsidRPr="00511E04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Российской Федерации (далее –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6 842,00</w:t>
            </w:r>
          </w:p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6 255,78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586,22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Собрания депутатов округа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депутатов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 муниципальной власти округа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Возмещение расходов, связанных с осуществлением полномочий депутата Собрания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депутатов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округа, осуществляющего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субъектов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205 019,68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функций аппарата администрации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198 384,73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района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166 606,50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муниципальных служащих администрации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125 306,66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ся должностями муниципальной службы администрации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41 299,84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41 299,84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42 951,83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31 778,23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23 278,23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23 278,23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муниципальной службы в Охотском муниципальном округе Хабаровского края на 2021-2025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муниципальной службы в Охотском муниципальном округе Хабаровского края на 2021-2025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19 января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248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созданию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организации деятельности комиссий по делам несовершеннолетних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защите их прав"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1 181,15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1 181,15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1 181,15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68A"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26 октября 2005 г.  N 306 "О наделении органов местного самоуправления муниципальных образований Хабаровского края государственными полномочиями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</w:t>
            </w:r>
            <w:r w:rsidRPr="00B9268A">
              <w:rPr>
                <w:rFonts w:ascii="Times New Roman" w:hAnsi="Times New Roman"/>
                <w:sz w:val="24"/>
                <w:szCs w:val="24"/>
              </w:rPr>
              <w:lastRenderedPageBreak/>
              <w:t>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1 089,53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1 089,53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1 089,53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2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154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101,06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276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Хабаровского края отдельными полномочиями Хабаровского края по государственному управлению охраной труда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1 212,80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49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государственными полномочиями Хабаровского края по применению законодательства об административных правонарушениях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государственной власти, государственных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879,99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23 апреля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357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Хабаровского края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1 370,42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1 170,42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1 170,42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Федеральный закон от 20 августа 2004 г</w:t>
            </w:r>
            <w:r>
              <w:rPr>
                <w:rFonts w:ascii="Times New Roman" w:hAnsi="Times New Roman"/>
                <w:sz w:val="24"/>
                <w:szCs w:val="24"/>
              </w:rPr>
              <w:t>. 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113-ФЗ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присяжных заседателях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федеральных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Резервный фонд администрации округа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141 086,63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Повышение эффективности управления муниципальными финансами Охотского муниципального района Хабаровского края на период до 2025 года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эффективной деятель</w:t>
            </w:r>
            <w:r w:rsidRPr="009B5CA6">
              <w:rPr>
                <w:rFonts w:ascii="Times New Roman" w:hAnsi="Times New Roman"/>
                <w:sz w:val="24"/>
                <w:szCs w:val="24"/>
              </w:rPr>
              <w:softHyphen/>
              <w:t>ности администрации района в сфере информационно - коммуникацион</w:t>
            </w:r>
            <w:r w:rsidRPr="009B5CA6">
              <w:rPr>
                <w:rFonts w:ascii="Times New Roman" w:hAnsi="Times New Roman"/>
                <w:sz w:val="24"/>
                <w:szCs w:val="24"/>
              </w:rPr>
              <w:softHyphen/>
              <w:t>ных технологий и повышение уровня профессиональной подготовки муни</w:t>
            </w:r>
            <w:r w:rsidRPr="009B5CA6">
              <w:rPr>
                <w:rFonts w:ascii="Times New Roman" w:hAnsi="Times New Roman"/>
                <w:sz w:val="24"/>
                <w:szCs w:val="24"/>
              </w:rPr>
              <w:softHyphen/>
              <w:t xml:space="preserve">ципальных служащих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в рамках му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Повышение эффективности управления муниципальными финансами Охотского муниципального района Хабаровского края на период до 2025 года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322,70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322,70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177,30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177,30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функций финансового органа администрации Охотского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33 791,38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30 408,20</w:t>
            </w:r>
          </w:p>
        </w:tc>
      </w:tr>
      <w:tr w:rsidR="009D1315" w:rsidRPr="00977AFA" w:rsidTr="009D1315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18 924,90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труда лицам замещающим должности, не являющихся должностями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11 483,30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11 483,30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11 483,30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3 383,18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1 561,08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1 561,08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1 822,10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1 822,10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Выполнение прочих расходных обязательств района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82 417,00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63 468,8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63 468,8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18 798,2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18 798,2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1 592,25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Style w:val="fontstyle01"/>
              </w:rPr>
              <w:t>"</w:t>
            </w:r>
            <w:r w:rsidRPr="009B5CA6">
              <w:rPr>
                <w:rStyle w:val="fontstyle01"/>
              </w:rPr>
              <w:t>Обеспечение квалифицированными кадрами учреждений социальной сферы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в Охотском муниципальном округе Хабаровского края на 2024 - 2028 годы</w:t>
            </w:r>
            <w:r>
              <w:rPr>
                <w:rStyle w:val="fontstyle01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Style w:val="fontstyle01"/>
              </w:rPr>
              <w:t>Привлечение и закрепление кадров социальной сферы в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муниципальных учреждениях образования, культуры и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спорта, краевых учреждениях здравоохранения, для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обеспечения доступных качественных услуг в сфере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образования, здравоохранения, спорта и культуры на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территории округа в рамках м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униципальной программы </w:t>
            </w:r>
            <w:r>
              <w:rPr>
                <w:rStyle w:val="fontstyle01"/>
              </w:rPr>
              <w:t>"</w:t>
            </w:r>
            <w:r w:rsidRPr="009B5CA6">
              <w:rPr>
                <w:rStyle w:val="fontstyle01"/>
              </w:rPr>
              <w:t>Обеспечение квалифицированными кадрами учреждений социальной сферы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в Охотском муниципальном округе Хабаровского края на 2024 - 2028 годы</w:t>
            </w:r>
            <w:r>
              <w:rPr>
                <w:rStyle w:val="fontstyle01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1 016,00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Охотского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населения Охотского муниципального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Культурно-массовые, спортивные и другие мероприятия направленные на формирование здорового образа жизни в рамках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Формирование здорового образа жизни населения Охотского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семейной политики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Поддержка малообеспеченных, многодетных семей и профилактическая работа с семьями, ведущими асоциальный образ жизни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семейной политики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218,00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1100003610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Профилактика правонарушений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мероприятий,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Профилактика правонарушений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Формирование доступной среды для инвалидов и других маломобильных групп населения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социализации детей-инвалидов и их семей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Формирование доступной среды для инвалидов и других маломобильных групп населения в Охотском муниципальном округа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9D1315" w:rsidRPr="00977AFA" w:rsidTr="009D1315">
        <w:trPr>
          <w:trHeight w:val="2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Предупреждение коррупции в Охотском муниципальном округе Хабаровского края на 2023-2025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Разработка и распространение информационных материалов по антикоррупционной пропаганде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Предупреждение коррупции в Охотском муниципальном округе Хабаровского края на 2023-2025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1400003900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1400003900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Противодействие и профилактика терроризма на территории Охотского муниципального округа Хабаровского края на 2020-2026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Противодействие и профилактика терроризма на территории Охотского муниципального округа Хабаровского края на 2020-2026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Укрепление единства российской нации и этническое развитие народов, проживающих в Охотском муниципальном районе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края, на 2015-2025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Укрепление единства российской нации и этническое развитие народов, проживающих в Охотском муниципальном районе Хабаровского края, на 2015-2025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и земельными ресурсами Охотского муниципального округа Хабаровского края на 2024-2028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и земельными ресурсами Охотского муниципального округа Хабаровского края на 2024-2028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18380,00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18380,00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от 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марта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г.N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53-ФЗ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О воинской обязанности и военной службе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Осуществление первичного воинского учета на территориях, где отсутствуют военные комиссариаты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863,30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863,30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38,92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38,92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Национальная безопасность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4 188,06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301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полномочиями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2 188,06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2 188,06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448 989,12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150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Хабаровского края 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компенсации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организациям убытков, связанных применением регулируемых </w:t>
            </w:r>
            <w:r>
              <w:rPr>
                <w:rFonts w:ascii="Times New Roman" w:hAnsi="Times New Roman"/>
                <w:sz w:val="24"/>
                <w:szCs w:val="24"/>
              </w:rPr>
              <w:t>цен (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тарифов) на тепловую энергию, поставляемую населению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323 744,29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323 7</w:t>
            </w:r>
            <w:r w:rsidRPr="00C00399">
              <w:rPr>
                <w:rFonts w:ascii="Times New Roman" w:hAnsi="Times New Roman"/>
                <w:sz w:val="24"/>
                <w:szCs w:val="24"/>
              </w:rPr>
              <w:t>4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Субсидии юридическим лицам (кроме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323 7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10 587,01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146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8 707,01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сельского хозяйства в Охотском муниципальном районе Хабаровского края на 2021-2025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1 880,00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сельского хозяйства в Охотском муниципальном районе Хабаровского края на 2021-2025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04180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1 880,00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Отдельные мероприятия в области  воздушного транспорта 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contextualSpacing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rPr>
          <w:trHeight w:val="13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Отдельные мероприятия в области  автомобильного транспорта 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spacing w:after="0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spacing w:after="0"/>
              <w:jc w:val="center"/>
            </w:pP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48 000,00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и искусственных сооружений на них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Ремонт объектов дорожного хозяйства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39 657,82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и сельского хозяйства в Охотском муниципальном округе Хабаровского края на 2021-2026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39 057,82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и сельского хозяйства в Охотском муниципальном округе Хабаровского края на 2021-2026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23 095,00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малого и среднего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 и сельского хозяйства в Охотском муниципальном округе Хабаровского края на 2021-2026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(софинансирование)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auto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auto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15 962,82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и поддержка социально ориентированных некоммерческих организаций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и поддержка социально ориентированных некоммерческих организаций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848 893,54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836 893,54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836 893,54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отрасли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(или) возмещение затрат, связанных с деятельностью по осуществлению холодного водоснабжения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и (или) возмещение затрат, связанных с обеспечением твердым топливом отдельных граждан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Возмещение недополученных доходов, связанных с реализацией угля для населения на территории округав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31.10.2007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143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       применением регулируемых тарифов на электрическую энергию, поставляемую населению в зонах децентрализованного энергоснабжения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Энергосбережение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664 682,36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11.03.2015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42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E819FC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9FC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144 211,18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улучшения санитарного и эстетического вида населенных пунктов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организации ритуальных услуг и содержания мест захоронения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26 600,00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Охрана объектов растительного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26 600,00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на осуществление природоохранных мероприятий на территории района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обращения с отходами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обращения с отходами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B0405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4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B0405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405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26 500,00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909 930,16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214 321,57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109 753,09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65 039,94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63 989,94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63 989,94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1 050,00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39 498,54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39 388,96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39 388,96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14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565 102,40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557 937,76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557 937,76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85 260,04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85 260,04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85 260,04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89 170,94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86 600,43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86 600,43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r w:rsidRPr="009B5CA6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1 170,51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r w:rsidRPr="009B5CA6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970,51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виды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Финансирование социальных мероприятий на территории округа за счет прочих безвозмездных поступлений в бюджет округа в рамках муниципальной программы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7 932,51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3 051,81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 Хабаровского края от 14.11.2007 N153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9B5CA6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9B5CA6">
              <w:rPr>
                <w:rFonts w:ascii="Times New Roman" w:hAnsi="Times New Roman"/>
                <w:sz w:val="24"/>
              </w:rPr>
              <w:t>6 601,34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299 427,71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297 127,71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297 127,71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2 292,80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(федеральный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13 461,36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мероприятия по модернизации школьных систем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49 677,25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555,10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7 164,64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Доставка детей кочевого населения на время летних каникул из пришкольных интернатов к родителям в тайгу и обратно на учебу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4 811,22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 xml:space="preserve"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5471CB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9B5CA6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</w:rPr>
            </w:pPr>
            <w:r w:rsidRPr="009B5CA6">
              <w:rPr>
                <w:rFonts w:ascii="Times New Roman" w:hAnsi="Times New Roman"/>
                <w:sz w:val="24"/>
              </w:rPr>
              <w:t>2 353,42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53 258,11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39 233,21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системы образования в Охотском муниципальном районе Хабаровского края на 2022-2026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39 233,21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Профессионально-кадровое обеспечение организации системы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28 879,65</w:t>
            </w:r>
          </w:p>
        </w:tc>
      </w:tr>
      <w:tr w:rsidR="009D1315" w:rsidRPr="00977AFA" w:rsidTr="009D1315">
        <w:trPr>
          <w:trHeight w:val="2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1 695,57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1 585,57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1 585,57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(краевой и муниципальный бюджеты)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8 657,99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8 657,99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8 657,99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14 024,90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учреждениям дополнительного образования в рамках муниципальной программы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14 024,90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дополнительного образования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культуры Охотского муниципального района Хабаровского края на 2022-20226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8 905,40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8 905,00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8 905,40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дополнительного образования 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269,10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(ДШИ)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4 850,40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12 818,61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оздоровительной компании детей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оздоровительной компании детей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12 280,69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4 673,69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4 673,69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7 607,00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7 607,00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оздоровление детей школьного возраста в летний период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Молодежная политика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Молодежная политика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учреждений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64 429,47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муниципального методического кабинета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8 014,81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8 014,81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8 014,81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22 821,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хозяйственно – эксплуатационной группы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33 593,36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16 988,06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16 988,06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16 375,30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16 375,30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219 179,70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196 370,40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0500000000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196 370,40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культурно - досуговой деятельности в учреждениях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121 759,35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36 099,37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органами, казенными учреждениями, органами управления государственными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36 099,37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 36 099,37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9 116,30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(ЦКДД)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76 543,68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76 543,84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76 543,68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населения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49 326,30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12 512,60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1 453,20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(ОРБ)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35 360,50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и сохранение национальных традиционных культур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20 558,88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8 880,02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зданий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457,50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(ЦЭК)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11 221,36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районного краеведческого музея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4 725,87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3 035,75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зданий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(ОРКМ)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1 688,92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учреждений культуры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0500500600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22 809,30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казенных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9 999,30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хозяйственно- эксплуатационной группы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12 810,00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44 302,43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1350"/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30 001,57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30 001,57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(дошкольное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Хабаровского края отдельными государственными полномочиями Хабаровского края по предоставлению отдельных гаран</w:t>
            </w:r>
            <w:r>
              <w:rPr>
                <w:rFonts w:ascii="Times New Roman" w:hAnsi="Times New Roman"/>
                <w:sz w:val="24"/>
                <w:szCs w:val="24"/>
              </w:rPr>
              <w:t>тий прав граждан в 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(общее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24 001,57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4 300,86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17 247,08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17 247,08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Реализация мероприятий поэтапному внедрению Всероссийского физкультурно-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спортивного комплекса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ГТО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154,30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E0311" w:rsidRDefault="009D1315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0311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17 092,78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1 170,00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физической культуры и спорта в рамах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14 576,12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социальными гарантиями работников, осуществляющих спортивную подготовку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11 761,50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11 761,50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имущества и материально-техническое оснащение организации, осуществляющей спортивную подготовку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2 764,62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4,62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2 7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4,62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Сохранение уровня средней заработной платы тренеров, инструкторов и методистов муниципальных учреждений спортивной направленности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964,10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 xml:space="preserve">Организация летнего спортивного оздоровительного лагеря с дневным пребыванием детей на базе организации, осуществляющей спортивную подготовку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C26B4D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Охотском муниципальном округе </w:t>
            </w:r>
            <w:r w:rsidRPr="00086BD1">
              <w:rPr>
                <w:rFonts w:ascii="Times New Roman" w:hAnsi="Times New Roman"/>
                <w:sz w:val="24"/>
                <w:szCs w:val="24"/>
              </w:rPr>
              <w:t xml:space="preserve">Хабаровского края </w:t>
            </w:r>
            <w:r w:rsidRPr="00C26B4D">
              <w:rPr>
                <w:rFonts w:ascii="Times New Roman" w:hAnsi="Times New Roman"/>
                <w:sz w:val="24"/>
                <w:szCs w:val="24"/>
              </w:rPr>
              <w:t>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летнего спортивного оздоровительного лагеря с дневным пребыванием детей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государственных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16 101,00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16 101,00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7 546,29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7 546,29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Проценты, штрафы и пени за несвоевременный возврат средств краевого бюджета в рамках непрограммных расходов местного самоуправлений округа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9D1315" w:rsidRPr="00977AFA" w:rsidTr="009D13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718,10</w:t>
            </w:r>
          </w:p>
        </w:tc>
      </w:tr>
      <w:tr w:rsidR="009D1315" w:rsidRPr="00977AFA" w:rsidTr="009D1315"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2 905 878,97</w:t>
            </w:r>
          </w:p>
        </w:tc>
      </w:tr>
    </w:tbl>
    <w:p w:rsidR="009D1315" w:rsidRPr="00977AFA" w:rsidRDefault="009D1315" w:rsidP="009D1315">
      <w:pPr>
        <w:pStyle w:val="16"/>
        <w:jc w:val="both"/>
        <w:rPr>
          <w:rFonts w:ascii="Times New Roman" w:hAnsi="Times New Roman"/>
          <w:sz w:val="16"/>
          <w:szCs w:val="16"/>
        </w:rPr>
      </w:pPr>
    </w:p>
    <w:p w:rsidR="009D1315" w:rsidRPr="00977AFA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977AFA">
        <w:rPr>
          <w:rFonts w:ascii="Times New Roman" w:hAnsi="Times New Roman"/>
          <w:sz w:val="28"/>
          <w:szCs w:val="28"/>
        </w:rPr>
        <w:t xml:space="preserve">примечание: - графа 2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РЗ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;</w:t>
      </w:r>
    </w:p>
    <w:p w:rsidR="009D1315" w:rsidRPr="00977AFA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977AFA">
        <w:rPr>
          <w:rFonts w:ascii="Times New Roman" w:hAnsi="Times New Roman"/>
          <w:sz w:val="28"/>
          <w:szCs w:val="28"/>
        </w:rPr>
        <w:t xml:space="preserve">                      - графа 3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Подраздел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;</w:t>
      </w:r>
    </w:p>
    <w:p w:rsidR="009D1315" w:rsidRPr="00977AFA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977AFA">
        <w:rPr>
          <w:rFonts w:ascii="Times New Roman" w:hAnsi="Times New Roman"/>
          <w:sz w:val="28"/>
          <w:szCs w:val="28"/>
        </w:rPr>
        <w:t xml:space="preserve">                      - графа 4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ЦСР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Целевая статья расходов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;</w:t>
      </w:r>
    </w:p>
    <w:p w:rsidR="009D1315" w:rsidRPr="00977AFA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977AFA">
        <w:rPr>
          <w:rFonts w:ascii="Times New Roman" w:hAnsi="Times New Roman"/>
          <w:sz w:val="28"/>
          <w:szCs w:val="28"/>
        </w:rPr>
        <w:t xml:space="preserve">                      - графа 5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Вид расходов</w:t>
      </w:r>
      <w:r>
        <w:rPr>
          <w:rFonts w:ascii="Times New Roman" w:hAnsi="Times New Roman"/>
          <w:sz w:val="28"/>
          <w:szCs w:val="28"/>
        </w:rPr>
        <w:t>"</w:t>
      </w:r>
      <w:r w:rsidRPr="00977AFA">
        <w:rPr>
          <w:rFonts w:ascii="Times New Roman" w:hAnsi="Times New Roman"/>
          <w:sz w:val="28"/>
          <w:szCs w:val="28"/>
        </w:rPr>
        <w:t>.</w:t>
      </w:r>
    </w:p>
    <w:p w:rsidR="009D1315" w:rsidRPr="00977AFA" w:rsidRDefault="009D1315" w:rsidP="009D1315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1315" w:rsidRPr="00A86FDE" w:rsidRDefault="009D1315" w:rsidP="009D1315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7AFA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</w:t>
      </w:r>
    </w:p>
    <w:p w:rsidR="009D1315" w:rsidRDefault="009D1315" w:rsidP="00535EAB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  <w:sectPr w:rsidR="009D1315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9D1315" w:rsidRPr="00924583" w:rsidRDefault="009D1315" w:rsidP="0029484A">
      <w:pPr>
        <w:pStyle w:val="1"/>
        <w:ind w:left="1985"/>
      </w:pPr>
      <w:r>
        <w:lastRenderedPageBreak/>
        <w:t>ПРИЛОЖЕНИЕ 11</w:t>
      </w:r>
    </w:p>
    <w:p w:rsidR="009D1315" w:rsidRPr="00924583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</w:p>
    <w:p w:rsidR="009D1315" w:rsidRPr="00924583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924583">
        <w:rPr>
          <w:rFonts w:ascii="Times New Roman" w:hAnsi="Times New Roman"/>
          <w:sz w:val="28"/>
          <w:szCs w:val="28"/>
        </w:rPr>
        <w:t xml:space="preserve">к бюджету Охотского муниципального </w:t>
      </w:r>
    </w:p>
    <w:p w:rsidR="009D1315" w:rsidRPr="00D570A3" w:rsidRDefault="009D1315" w:rsidP="009D1315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</w:t>
      </w:r>
      <w:r w:rsidRPr="00924583">
        <w:rPr>
          <w:rFonts w:ascii="Times New Roman" w:hAnsi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/>
          <w:sz w:val="28"/>
          <w:szCs w:val="28"/>
        </w:rPr>
        <w:t>5</w:t>
      </w:r>
      <w:r w:rsidRPr="00924583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92458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7 </w:t>
      </w:r>
      <w:r w:rsidRPr="00924583">
        <w:rPr>
          <w:rFonts w:ascii="Times New Roman" w:hAnsi="Times New Roman"/>
          <w:sz w:val="28"/>
          <w:szCs w:val="28"/>
        </w:rPr>
        <w:t>годов</w:t>
      </w:r>
    </w:p>
    <w:p w:rsidR="009D1315" w:rsidRPr="00D570A3" w:rsidRDefault="009D1315" w:rsidP="009D13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1315" w:rsidRDefault="009D1315" w:rsidP="009D13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1315" w:rsidRPr="00D570A3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>РАСПРЕДЕЛЕНИЕ</w:t>
      </w:r>
    </w:p>
    <w:p w:rsidR="009D1315" w:rsidRPr="00D570A3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570A3">
        <w:rPr>
          <w:rFonts w:ascii="Times New Roman" w:hAnsi="Times New Roman"/>
          <w:sz w:val="28"/>
          <w:szCs w:val="28"/>
        </w:rPr>
        <w:t xml:space="preserve">бюджетных ассигнований по разделам, подразделам, целевым статьям, группам (группам и подгруппам) видов расходов бюджета Охотскогомуниципального </w:t>
      </w:r>
      <w:r>
        <w:rPr>
          <w:rFonts w:ascii="Times New Roman" w:hAnsi="Times New Roman"/>
          <w:sz w:val="28"/>
          <w:szCs w:val="28"/>
        </w:rPr>
        <w:t xml:space="preserve">округаХабаровского края </w:t>
      </w:r>
      <w:r w:rsidRPr="00D570A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плановый период </w:t>
      </w:r>
      <w:r w:rsidRPr="00D570A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26 и 2027 годов</w:t>
      </w:r>
    </w:p>
    <w:p w:rsidR="009D1315" w:rsidRDefault="009D1315" w:rsidP="009D13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D1315" w:rsidRPr="00D570A3" w:rsidRDefault="009D1315" w:rsidP="009D1315">
      <w:pPr>
        <w:spacing w:after="0" w:line="240" w:lineRule="auto"/>
        <w:jc w:val="right"/>
        <w:rPr>
          <w:rFonts w:ascii="Times New Roman" w:hAnsi="Times New Roman"/>
        </w:rPr>
      </w:pPr>
      <w:r w:rsidRPr="00D570A3">
        <w:rPr>
          <w:rFonts w:ascii="Times New Roman" w:hAnsi="Times New Roman"/>
        </w:rPr>
        <w:t>(тыс. рублей)</w:t>
      </w:r>
    </w:p>
    <w:tbl>
      <w:tblPr>
        <w:tblW w:w="9629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76"/>
        <w:gridCol w:w="425"/>
        <w:gridCol w:w="426"/>
        <w:gridCol w:w="1559"/>
        <w:gridCol w:w="709"/>
        <w:gridCol w:w="1417"/>
        <w:gridCol w:w="1417"/>
      </w:tblGrid>
      <w:tr w:rsidR="009D1315" w:rsidRPr="00186551" w:rsidTr="00D25C3F">
        <w:trPr>
          <w:trHeight w:val="5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B5ABB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BB">
              <w:rPr>
                <w:rFonts w:ascii="Times New Roman" w:hAnsi="Times New Roman"/>
                <w:sz w:val="24"/>
                <w:szCs w:val="24"/>
              </w:rPr>
              <w:t>Сумма на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B5AB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B5ABB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BB">
              <w:rPr>
                <w:rFonts w:ascii="Times New Roman" w:hAnsi="Times New Roman"/>
                <w:sz w:val="24"/>
                <w:szCs w:val="24"/>
              </w:rPr>
              <w:t>Сумма на 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B5AB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9D1315" w:rsidRPr="00924583" w:rsidRDefault="009D1315" w:rsidP="009D131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425"/>
        <w:gridCol w:w="426"/>
        <w:gridCol w:w="1559"/>
        <w:gridCol w:w="709"/>
        <w:gridCol w:w="10"/>
        <w:gridCol w:w="1407"/>
        <w:gridCol w:w="10"/>
        <w:gridCol w:w="1407"/>
        <w:gridCol w:w="10"/>
      </w:tblGrid>
      <w:tr w:rsidR="009D1315" w:rsidRPr="00186551" w:rsidTr="00D25C3F">
        <w:trPr>
          <w:gridAfter w:val="1"/>
          <w:wAfter w:w="10" w:type="dxa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5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186551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D1315" w:rsidRPr="0009095B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65458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58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4282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28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F5545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362 703,95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F5545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364 988,55</w:t>
            </w:r>
          </w:p>
        </w:tc>
      </w:tr>
      <w:tr w:rsidR="009D1315" w:rsidRPr="0009095B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(далее –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6 842,00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деятельности Собрания депутатов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Охотского муниципального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Хабаровского края (далее – округ)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6 299,00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округа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6 269,00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района 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6 094,00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5 994,00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муниципальной власти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 и органов местного самоуправления района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275,00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Возмещение расходов, связанных с осуществлением полномочий депутата Собрания </w:t>
            </w:r>
            <w:r>
              <w:rPr>
                <w:rFonts w:ascii="Times New Roman" w:hAnsi="Times New Roman"/>
                <w:sz w:val="24"/>
                <w:szCs w:val="24"/>
              </w:rPr>
              <w:t>депутатов округа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, осуществляющего свои полномочия на непостоянной основе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РФ,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204 411,86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204 611,71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функций аппарата администрации Охотского муниципального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198 384,73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198 384,73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района 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173 270,75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174 988,82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оплату труда муниципальных служащих администрации Охотского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130 318,92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ся должностями муниципальной службы администрации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282D88">
              <w:rPr>
                <w:rFonts w:ascii="Times New Roman" w:hAnsi="Times New Roman"/>
                <w:sz w:val="24"/>
                <w:szCs w:val="24"/>
              </w:rPr>
              <w:t>,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282D88">
              <w:rPr>
                <w:rFonts w:ascii="Times New Roman" w:hAnsi="Times New Roman"/>
                <w:sz w:val="24"/>
                <w:szCs w:val="24"/>
              </w:rPr>
              <w:t>,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42 951,83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4 669</w:t>
            </w:r>
            <w:r w:rsidRPr="00282D88">
              <w:rPr>
                <w:rFonts w:ascii="Times New Roman" w:hAnsi="Times New Roman"/>
                <w:sz w:val="24"/>
                <w:szCs w:val="24"/>
              </w:rPr>
              <w:t>,</w:t>
            </w:r>
            <w:r w:rsidRPr="00282D8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района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25 113,98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23 395,91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20 613,98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13 895,91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20 613,98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282D88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D88">
              <w:rPr>
                <w:rFonts w:ascii="Times New Roman" w:hAnsi="Times New Roman"/>
                <w:sz w:val="24"/>
                <w:szCs w:val="24"/>
              </w:rPr>
              <w:t>13 895,91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248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Хабаровского края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государственными полномочиями Хабаровского края по </w:t>
            </w:r>
            <w:r>
              <w:rPr>
                <w:rFonts w:ascii="Times New Roman" w:hAnsi="Times New Roman"/>
                <w:sz w:val="24"/>
                <w:szCs w:val="24"/>
              </w:rPr>
              <w:t>созданию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и организации деятельности комиссий по делам несовершеннолетних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защите их прав"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1 227,86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1 276,45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465">
              <w:rPr>
                <w:rFonts w:ascii="Times New Roman" w:hAnsi="Times New Roman"/>
                <w:sz w:val="24"/>
                <w:szCs w:val="24"/>
              </w:rPr>
              <w:t xml:space="preserve">Закон Хабаровского края от 26 октября 2005 г.  N 306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C4465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муниципальных образований Хабаровского края государственными полномочиями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C4465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1 132,22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1 176,66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154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Хабаровского края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государственными полномочиями Хабаровского  края по возмещению стоимости услуг, предоставляемых согласно гарантированному перечню услуг по погребению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администрирование в рамках непрограммных расходов органов муниципальной власти округа, органов местного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105,09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276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Хабаровского края отдельными полномочиями Хабаровского края по государственному управлению охраной труда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1 256,51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1 301,88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49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государственными полномочиями Хабаровского края по применению законодательства об административных правонарушениях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914,10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949,56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357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Хабаровского края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государственными полномочиями Хабаровского края по предоставлению компенсации части расходов </w:t>
            </w: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на оплату коммунальных услуг, возникающих в связи с ростом платы за данные услуги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-администрирование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1 391,35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1 413,13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1 191,35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1 213,13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1 191,35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1 213,13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Федеральный закон от 20 августа 2004 г</w:t>
            </w:r>
            <w:r>
              <w:rPr>
                <w:rFonts w:ascii="Times New Roman" w:hAnsi="Times New Roman"/>
                <w:sz w:val="24"/>
                <w:szCs w:val="24"/>
              </w:rPr>
              <w:t>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113-ФЗ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присяжных заседателях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федеральных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2,46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Резервный фонд администрации округа в рамках непрограммных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143 148,63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145 233,38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функций финансового органа администрации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33 791,38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31 498,10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32 759,00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муниципальной власти округа 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9D1315" w:rsidRPr="007D716D" w:rsidTr="00D25C3F">
        <w:trPr>
          <w:gridAfter w:val="1"/>
          <w:wAfter w:w="10" w:type="dxa"/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19 669,10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20 456,50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оплату труда лицам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замещающим должности, не являющихся должностями муниципальной службы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851000001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11 829,00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12 302,50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муниципальной власти округа  и органов местного самоуправления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2 293,28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1 032,38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889,00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123,00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889,00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123,00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1 404,28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909,38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851000002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1 404,28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909,38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Выполнение прочих расходных обязательств района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округа, органов местного самоуправления округа и муниципальных учреждений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82 417,00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82 417,00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68 107,00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72 013,96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68 107,00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72 013,96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14 160,00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10 253,04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14 160,00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10 253,04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72,25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Style w:val="fontstyle01"/>
              </w:rPr>
              <w:t>"</w:t>
            </w:r>
            <w:r w:rsidRPr="009B5CA6">
              <w:rPr>
                <w:rStyle w:val="fontstyle01"/>
              </w:rPr>
              <w:t>Обеспечение квалифицированными кадрами учреждений социальной сферы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в Охотском муниципальном округе Хабаровского края на 2024 - 2028 годы</w:t>
            </w:r>
            <w:r>
              <w:rPr>
                <w:rStyle w:val="fontstyle01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Style w:val="fontstyle01"/>
              </w:rPr>
              <w:t>Привлечение и закрепление кадров социальной сферы в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муниципальных учреждениях образования, культуры и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спорта, краевых учреждениях здравоохранения, для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обеспечения доступных качественных услуг в сфере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образования, здравоохранения, спорта и культуры на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территории округа в рамках м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униципальной программы </w:t>
            </w:r>
            <w:r>
              <w:rPr>
                <w:rStyle w:val="fontstyle01"/>
              </w:rPr>
              <w:t>"</w:t>
            </w:r>
            <w:r w:rsidRPr="009B5CA6">
              <w:rPr>
                <w:rStyle w:val="fontstyle01"/>
              </w:rPr>
              <w:t>Обеспечение квалифицированными кадрами учреждений социальной сферы</w:t>
            </w:r>
            <w:r w:rsidRPr="009B5CA6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9B5CA6">
              <w:rPr>
                <w:rStyle w:val="fontstyle01"/>
              </w:rPr>
              <w:t>в Охотском муниципальном округе Хабаровского края на 2024 - 2028 годы</w:t>
            </w:r>
            <w:r>
              <w:rPr>
                <w:rStyle w:val="fontstyle01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1 248,00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1 514,00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Противодействие и профилактика терроризма на территории Охотского муниципального округа Хабаровского края на 2020-2026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Противодействие и профилактика терроризма на территории Охотского муниципального округа Хабаровского края на 2020-2026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и земельными ресурсами Охотского муниципального округа Хабаровского края на 2024-2028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и земельными ресурсами Охотского муниципального округа Хабаровского края на 2024-2028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  <w:lang w:val="en-US"/>
              </w:rPr>
              <w:t>25 000,00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27 111,00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24 380,00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26 491,00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24 380,00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26 491,00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от 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марта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г.N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53-ФЗ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О воинской обязанности и военной службе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Осуществление первичного воинского учета на территориях, где отсутствуют военные комиссариаты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902,22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872,20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4 193,22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4 198,60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301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полномочиями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2 193,22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2 198,60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447 557,34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428 886,70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150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тепловую энергию, поставляемую населению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323 765,23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323 787,00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146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непрограммных расходов органов муниципальной власти округа, органов местного самоуправленияокруга 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5 136,88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Отдельные мероприятия в области  воздушного транспорта 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4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4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Отдельные мероприятия в области  автомобильного транспорта 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и искусственных сооружений на них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29 000,00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Ремонт объектов дорожного хозяйства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транспортной системы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39 657,82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16 462,82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и сельского хозяйства в Охотском муниципальном округе Хабаровского края на 2021-2026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39 057,82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и сельского хозяйства в Охотском муниципальном округе Хабаровского края на 2021-2026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23 095,00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малого и среднего предпринимательства и сельского хозяйства в Охотском муниципальном округе Хабаровского края на 2021-2026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(софинансирование)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auto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40" w:lineRule="auto"/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15 962,82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и поддержка социально ориентированных некоммерческих организаций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и поддержка социально ориентированных некоммерческих организаций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2700000412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органов муниципальной власти округа, органов местного самоуправления 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851 437,93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852 484,09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837 937,93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838 984,09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837 937,93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838 984,09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отрасли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Энергосбережение и повышение энергетической эффективности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и (или) возмещение затрат, связанных с деятельностью по осуществлению холодного водоснабжения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и (или) возмещение затрат, связанных с обеспечением твердым топливом отдельных граждан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предоставлению субсидии на финансовое обеспечение и (или) возмещение затрат, связанных с оказанием банных услуг населению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Возмещение недополученных доходов, связанных с реализацией угля для населения на территории округав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143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Хабаровского края государственными полномочиями Хабаровского края по возмещению организациям убытков, связанных        применением регулируемых тарифов на электрическую энергию, поставляемую населению в зонах децентрализованного энергоснабжения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664 704,66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664 727,85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г.N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42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применением льготных тарифов на тепловую и электрическую энергию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Охотского муниципального округа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E819FC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9FC">
              <w:rPr>
                <w:rFonts w:ascii="Times New Roman" w:hAnsi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144 233,27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144 256,24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улучшения санитарного и эстетического вида населенных пунктов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Организация благоустройства и похоронного дела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организации ритуальных услуг и содержания мест захоронения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на осуществление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природоохранных мероприятий на территории района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обращения с отходами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обращения с отходами в Охотском муниципальном округе Хабаровского края на 2024-2030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B0405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4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B0405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405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860 767,91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898 812,86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215 510,65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217 613,40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109 406,77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114 406,77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64 361,93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59 361,93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63 311,93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58 311,93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63 311,93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58 311,93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1 050,00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41 711,95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43 814,70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41 602,37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43 705,12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41 602,37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43 705,12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109,58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2007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525 782,35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550 267,44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524 134,96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548 620,05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524 134,96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548 620,05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84 913,72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89 913,72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76 659,45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71 659,45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75 159,45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70 159,45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75 159,45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70 159,45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r w:rsidRPr="009B5CA6">
              <w:rPr>
                <w:rFonts w:ascii="Times New Roman" w:hAnsi="Times New Roman"/>
                <w:sz w:val="24"/>
                <w:szCs w:val="24"/>
              </w:rPr>
              <w:t xml:space="preserve"> 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виды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Софинансирование на обеспечение мероприятий по организации питания обучающихся муниципальных общеобразовательных организаций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3 247,16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3 396,13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N153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 образований 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в части выплаты компенсации педагогическим работникам образовательных организаций, участвующим в проведении государственной итоговой аттестации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6 600,77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323 151,00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349 164,97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320 851,00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346 864,97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320 851,00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346 864,97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</w:tr>
      <w:tr w:rsidR="009D1315" w:rsidRPr="007D716D" w:rsidTr="00D25C3F">
        <w:trPr>
          <w:gridAfter w:val="1"/>
          <w:wAfter w:w="10" w:type="dxa"/>
          <w:trHeight w:val="2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2 292,80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(федеральный бюджет)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13 461,66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мероприятия по модернизации школьных систем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01002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12 774,35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11 095,93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527,72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 xml:space="preserve"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5471CB">
              <w:rPr>
                <w:rFonts w:ascii="Times New Roman" w:hAnsi="Times New Roman"/>
                <w:sz w:val="24"/>
                <w:szCs w:val="24"/>
              </w:rPr>
              <w:t>Содействие развитию коренных малочисленных народов Севера, проживающих в Охотском муниципальном районе Хабаровского края,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5471CB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CB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1 647,39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54 424,57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58 881,68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системы образования в Охотском муниципальном районе Хабаровского края на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39 795,02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43 756,58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в области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39 795,02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43 756,58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Профессионально-кадровое обеспечение организации системы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28 533,33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31 533,33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1 695,57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1 695,57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1 585,57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(краевой и муниципальный бюджеты)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9 566,12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10 527,68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14 629,55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15 125,10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учреждениям дополнительного образования в рамках муниципальной программы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9 779,15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10 274,70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дополнительного образования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9 303,25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9 120,75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9 120,75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9 798,80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дополнительного образования 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455,40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455,40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475,90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465AC0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622998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998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622998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99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465AC0" w:rsidRDefault="009D1315" w:rsidP="009D1315">
            <w:pPr>
              <w:spacing w:after="100" w:afterAutospacing="1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 xml:space="preserve">Уплата налогов, сборов и иных </w:t>
            </w:r>
            <w:r w:rsidRPr="00465AC0">
              <w:rPr>
                <w:rFonts w:ascii="Times New Roman" w:hAnsi="Times New Roman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622998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998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622998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99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(ДШИ)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4 850,40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12 506,21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12 506,21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оздоровительной компании детей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оздоровительной компании детей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12 280,69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4 673,69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7 607,00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культуры Охотского муниципального района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225,52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Мероприятия, направленные на оздоровление детей школьного возраста в летний период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187,92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465AC0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дополнительного образования 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465AC0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E20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465AC0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E20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465AC0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8E202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02A">
              <w:rPr>
                <w:rFonts w:ascii="Times New Roman" w:hAnsi="Times New Roman"/>
                <w:sz w:val="24"/>
                <w:szCs w:val="24"/>
              </w:rPr>
              <w:t>05000005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E20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учреждений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52 544,13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59 544,13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муниципального методического кабинета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7 814,81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8 814,81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22 202,29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26 202,29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хозяйственно – эксплуатационной группы отдела образования в рамках муниципальной 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22 527,03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24 527,03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16 421,73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18 421,73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16 421,73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18 421,73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5 875,30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A60152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152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258 504,12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266 545,43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232 202,70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240 226,29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0500000000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232 202,70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240 226,29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культурно - досуговой деятельности 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учреждениях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142 669,10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147 839,92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38 706,71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37 256,71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38 143,91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36 693,91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38 143,91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36 693,91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562,80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11 599,70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8 613,62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11 317,90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8 331,82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11 317,90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8 331,82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281,80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(ЦКДД)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05001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92 362,69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101 969,59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населения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58 991,05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61 903,95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14 213,25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13 313,25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13 565,95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12 665,95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13 565,95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12 665,95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647,30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2 454,60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2 136,60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2 341,90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2 023,90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2 341,90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2 023,90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112,70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культуры Охотского муниципального района Хабаровского края на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(ОРБ)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05002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42 323,20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46 454,10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и сохранение национальных традиционных культур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23 557,49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24 896,29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9 035,42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8 860,42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8 955,02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8 780,02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8 955,02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8 780,02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зданий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1 127,54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1 331,64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1 076,64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1 280,74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1 076,64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1 280,74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(ЦЭК)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05003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13 394,53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14 704,23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районного краеведческого музея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6 985,06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5 586,13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Совершенствования кадрового ресурса в учреждениях культуры района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3 296,15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3 296,15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3 215,75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3 125,75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3 215,75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3 125,75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80,40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Расходы на содержание и жизнеобеспечение зданий учреждений культуры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1 655,15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55,15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1 625,15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25,15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работ, услуг для обеспечения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1 625,15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25,15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Повышение оплаты труда отдельных категорий работников муниципальных учреждений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(ОРКМ)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05006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2 033,76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2 234,83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учреждений культуры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26 301,42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26 319,14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централизованной бухгалтерии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11 234,90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11 299,70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10 611,00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623,90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688,70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623,90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688,70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хозяйственно- эксплуатационной группы в рамках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культуры Охотского муниципального района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15 066,52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15 019,44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13 530,80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1 312,52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1 265,44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1 312,52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1 265,44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77AFA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45 281,12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C0119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45 817,07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30 745,06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31 277,37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30 745,06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31 277,37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(дошкольное образование)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О наделении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(общее образование)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24 745,06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25 277,37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Закон Хабаровского края от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ноября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N 153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 наделении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образований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Хабаровского края отдельными государственными полномочиями Хабаровского края по предоставлению отдельных гарантий прав граждан в </w:t>
            </w:r>
            <w:r>
              <w:rPr>
                <w:rFonts w:ascii="Times New Roman" w:hAnsi="Times New Roman"/>
                <w:sz w:val="24"/>
                <w:szCs w:val="24"/>
              </w:rPr>
              <w:t>сфере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системы образования в Охотском муниципальном районе Хабаровского края на 2022-2026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4 536,06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4 539,70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17 464,95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1 849,63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17 464,95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1 849,63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поэтапному внедрению Всероссийского физкультурно-спортивного комплекса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ГТО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 (краевой бюджет)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154,25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0E0311" w:rsidRDefault="009D1315" w:rsidP="009D1315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0311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17 310,66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1 695,38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1 170,00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315" w:rsidRPr="009B5CA6" w:rsidRDefault="009D1315" w:rsidP="009D1315">
            <w:pPr>
              <w:jc w:val="center"/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547C9E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C9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Мероприятия в области физической культуры и спорта в рамах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14 526,09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Обеспечение социальными гарантиями работников, осуществляющих спортивную подготовку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Содержание имущества и материально-техническое оснащение организации, осуществляющей спортивную подготовку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Охотском муниципальном округе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2 826,09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2 826,09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2 786,09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D5548B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8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Сохранение уровня средней заработной платы тренеров, инструкторов и методистов муниципальных учреждений спортивной направленности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1 182,01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1 412,82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Осуществление спортивной подготовки в соответствии с требованиями федеральных стандартов спортивной подготовки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282,56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 xml:space="preserve">Организация летнего спортивного оздоровительного лагеря с дневным пребыванием детей на базе организации, осуществляющей спортивную подготовку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C26B4D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</w:t>
            </w:r>
            <w:r w:rsidRPr="00C26B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спорта в Охотском муниципальном округе </w:t>
            </w:r>
            <w:r w:rsidRPr="00086BD1">
              <w:rPr>
                <w:rFonts w:ascii="Times New Roman" w:hAnsi="Times New Roman"/>
                <w:sz w:val="24"/>
                <w:szCs w:val="24"/>
              </w:rPr>
              <w:t xml:space="preserve">Хабаровского края </w:t>
            </w:r>
            <w:r w:rsidRPr="00C26B4D">
              <w:rPr>
                <w:rFonts w:ascii="Times New Roman" w:hAnsi="Times New Roman"/>
                <w:sz w:val="24"/>
                <w:szCs w:val="24"/>
              </w:rPr>
              <w:t>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летнего спортивного оздоровительного лагеря с дневным пребыванием детей в рамках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9B5CA6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Охотском муниципальном округе Хабаровского края на 2017-2025 годы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C26B4D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B4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округа, органов местного самоуправления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23 678,79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16 210,40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7 436,89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 xml:space="preserve">Проценты, штрафы и пени за несвоевременный возврат средств краевого бюджета в </w:t>
            </w: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рамках непрограммных расходов местного самоуправлений округа и муниципальных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9B5CA6" w:rsidRDefault="009D1315" w:rsidP="009D1315">
            <w:pPr>
              <w:spacing w:after="0" w:line="2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D25C3F">
            <w:pPr>
              <w:tabs>
                <w:tab w:val="left" w:pos="5580"/>
              </w:tabs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9B5CA6" w:rsidRDefault="009D1315" w:rsidP="009D1315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A6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465AC0" w:rsidRDefault="009D1315" w:rsidP="009D131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AC0">
              <w:rPr>
                <w:rFonts w:ascii="Times New Roman" w:hAnsi="Times New Roman"/>
                <w:sz w:val="24"/>
                <w:szCs w:val="24"/>
              </w:rPr>
              <w:t>572,90</w:t>
            </w:r>
          </w:p>
        </w:tc>
      </w:tr>
      <w:tr w:rsidR="009D1315" w:rsidRPr="007D716D" w:rsidTr="00D25C3F">
        <w:trPr>
          <w:gridAfter w:val="1"/>
          <w:wAfter w:w="10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7D716D" w:rsidRDefault="009D1315" w:rsidP="009D1315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16D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6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18" w:right="-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6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6D">
              <w:rPr>
                <w:rFonts w:ascii="Times New Roman" w:hAnsi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6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29 679,58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tabs>
                <w:tab w:val="left" w:pos="5580"/>
              </w:tabs>
              <w:spacing w:after="0" w:line="2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58 200,32</w:t>
            </w:r>
          </w:p>
        </w:tc>
      </w:tr>
      <w:tr w:rsidR="009D1315" w:rsidRPr="007D716D" w:rsidTr="009D1315"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15" w:rsidRPr="007D716D" w:rsidRDefault="009D1315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18"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tabs>
                <w:tab w:val="left" w:pos="5580"/>
              </w:tabs>
              <w:spacing w:after="0" w:line="220" w:lineRule="exac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2 925 427,33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15" w:rsidRPr="007D716D" w:rsidRDefault="009D1315" w:rsidP="009D1315">
            <w:pPr>
              <w:tabs>
                <w:tab w:val="left" w:pos="5580"/>
              </w:tabs>
              <w:spacing w:after="0" w:line="220" w:lineRule="exact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2 970 037,16</w:t>
            </w:r>
          </w:p>
        </w:tc>
      </w:tr>
    </w:tbl>
    <w:p w:rsidR="009D1315" w:rsidRPr="007D716D" w:rsidRDefault="009D1315" w:rsidP="009D1315">
      <w:pPr>
        <w:pStyle w:val="16"/>
        <w:ind w:left="-1134"/>
        <w:jc w:val="both"/>
        <w:rPr>
          <w:rFonts w:ascii="Times New Roman" w:hAnsi="Times New Roman"/>
          <w:sz w:val="16"/>
          <w:szCs w:val="16"/>
        </w:rPr>
      </w:pPr>
    </w:p>
    <w:p w:rsidR="009D1315" w:rsidRPr="00601C15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601C15">
        <w:rPr>
          <w:rFonts w:ascii="Times New Roman" w:hAnsi="Times New Roman"/>
          <w:sz w:val="28"/>
          <w:szCs w:val="28"/>
        </w:rPr>
        <w:t xml:space="preserve">примечание: - графа 2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РЗ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;</w:t>
      </w:r>
    </w:p>
    <w:p w:rsidR="009D1315" w:rsidRPr="00601C15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601C15">
        <w:rPr>
          <w:rFonts w:ascii="Times New Roman" w:hAnsi="Times New Roman"/>
          <w:sz w:val="28"/>
          <w:szCs w:val="28"/>
        </w:rPr>
        <w:t xml:space="preserve">                      - графа 3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Подраздел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;</w:t>
      </w:r>
    </w:p>
    <w:p w:rsidR="009D1315" w:rsidRPr="00601C15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601C15">
        <w:rPr>
          <w:rFonts w:ascii="Times New Roman" w:hAnsi="Times New Roman"/>
          <w:sz w:val="28"/>
          <w:szCs w:val="28"/>
        </w:rPr>
        <w:t xml:space="preserve">                      - графа 4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ЦСР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Целевая статья расходов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;</w:t>
      </w:r>
    </w:p>
    <w:p w:rsidR="009D1315" w:rsidRDefault="009D1315" w:rsidP="009D1315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601C15">
        <w:rPr>
          <w:rFonts w:ascii="Times New Roman" w:hAnsi="Times New Roman"/>
          <w:sz w:val="28"/>
          <w:szCs w:val="28"/>
        </w:rPr>
        <w:t xml:space="preserve">                      - графа 5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Вид расходов</w:t>
      </w:r>
      <w:r>
        <w:rPr>
          <w:rFonts w:ascii="Times New Roman" w:hAnsi="Times New Roman"/>
          <w:sz w:val="28"/>
          <w:szCs w:val="28"/>
        </w:rPr>
        <w:t>"</w:t>
      </w:r>
      <w:r w:rsidRPr="00601C15">
        <w:rPr>
          <w:rFonts w:ascii="Times New Roman" w:hAnsi="Times New Roman"/>
          <w:sz w:val="28"/>
          <w:szCs w:val="28"/>
        </w:rPr>
        <w:t>.</w:t>
      </w:r>
    </w:p>
    <w:p w:rsidR="00D25C3F" w:rsidRDefault="00D25C3F" w:rsidP="00D25C3F">
      <w:pPr>
        <w:tabs>
          <w:tab w:val="left" w:pos="558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25C3F" w:rsidRDefault="00D25C3F" w:rsidP="00D25C3F">
      <w:pPr>
        <w:tabs>
          <w:tab w:val="left" w:pos="558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25C3F" w:rsidRDefault="00D25C3F" w:rsidP="00D25C3F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25C3F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____________</w:t>
      </w:r>
    </w:p>
    <w:p w:rsidR="00D25C3F" w:rsidRPr="00D25C3F" w:rsidRDefault="00D25C3F" w:rsidP="0029484A">
      <w:pPr>
        <w:pStyle w:val="1"/>
        <w:ind w:left="1985"/>
        <w:rPr>
          <w:lang w:eastAsia="ru-RU"/>
        </w:rPr>
      </w:pPr>
      <w:r w:rsidRPr="00D25C3F">
        <w:rPr>
          <w:lang w:eastAsia="ru-RU"/>
        </w:rPr>
        <w:lastRenderedPageBreak/>
        <w:t>ПРИЛОЖЕНИЕ 12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бюджету Охотского муниципального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Хабаровского края на 2025 год и на плановый период 2026 и 2027 годов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по разделам, подразделам бюджета Охотского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Хабаровского края на 2025 год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tabs>
          <w:tab w:val="left" w:pos="627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7"/>
        <w:gridCol w:w="538"/>
        <w:gridCol w:w="564"/>
        <w:gridCol w:w="1531"/>
      </w:tblGrid>
      <w:tr w:rsidR="00D25C3F" w:rsidRPr="00D25C3F" w:rsidTr="001D3953">
        <w:tc>
          <w:tcPr>
            <w:tcW w:w="6937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2025 год</w:t>
            </w:r>
          </w:p>
        </w:tc>
      </w:tr>
    </w:tbl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7"/>
        <w:gridCol w:w="538"/>
        <w:gridCol w:w="564"/>
        <w:gridCol w:w="1531"/>
      </w:tblGrid>
      <w:tr w:rsidR="00D25C3F" w:rsidRPr="00D25C3F" w:rsidTr="001D3953">
        <w:trPr>
          <w:tblHeader/>
        </w:trPr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361 249,77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205 019,68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141 086,63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Мобилизация и вневойсковая подготовка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4 188,06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2 188,06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448 989,12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323 744,29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10 587,01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39 657,82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848 893,54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836 893,54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909 930,16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214 321,57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565 102,40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53 258,11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12 818,61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64 429,47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219 179,70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196 370,40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22 809,30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44 302,43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30 001,57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4 300,86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17 247,08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154,30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17 092,78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D25C3F" w:rsidRPr="00D25C3F" w:rsidTr="001D3953">
        <w:tc>
          <w:tcPr>
            <w:tcW w:w="6937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D25C3F" w:rsidRPr="00D25C3F" w:rsidTr="001D3953">
        <w:tc>
          <w:tcPr>
            <w:tcW w:w="6937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718,10</w:t>
            </w:r>
          </w:p>
        </w:tc>
      </w:tr>
      <w:tr w:rsidR="00D25C3F" w:rsidRPr="00D25C3F" w:rsidTr="001D3953">
        <w:tc>
          <w:tcPr>
            <w:tcW w:w="6937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38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718,10</w:t>
            </w:r>
          </w:p>
        </w:tc>
      </w:tr>
      <w:tr w:rsidR="00D25C3F" w:rsidRPr="00D25C3F" w:rsidTr="001D3953">
        <w:tc>
          <w:tcPr>
            <w:tcW w:w="8039" w:type="dxa"/>
            <w:gridSpan w:val="3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1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2 905 878,97</w:t>
            </w:r>
          </w:p>
        </w:tc>
      </w:tr>
    </w:tbl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- графа 2 "РЗ" – "Раздел";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- графа 3 "ПР" – "Подраздел".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Default="00D25C3F" w:rsidP="00D25C3F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25C3F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25C3F" w:rsidRPr="00D25C3F" w:rsidRDefault="00D25C3F" w:rsidP="0029484A">
      <w:pPr>
        <w:pStyle w:val="1"/>
        <w:ind w:left="1985"/>
        <w:rPr>
          <w:lang w:eastAsia="ru-RU"/>
        </w:rPr>
      </w:pPr>
      <w:r w:rsidRPr="00D25C3F">
        <w:rPr>
          <w:lang w:eastAsia="ru-RU"/>
        </w:rPr>
        <w:lastRenderedPageBreak/>
        <w:t>ПРИЛОЖЕНИЕ 13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бюджету Охотского муниципального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Хабаровского края на 2025 год и на плановый период 2026 и 2027 годов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по разделам, подразделам бюджета Охотского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Хабаровского края на плановый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2026 и 2027 годов </w:t>
      </w:r>
    </w:p>
    <w:p w:rsidR="00D25C3F" w:rsidRPr="00D25C3F" w:rsidRDefault="00D25C3F" w:rsidP="00D25C3F">
      <w:pPr>
        <w:widowControl w:val="0"/>
        <w:tabs>
          <w:tab w:val="left" w:pos="432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Pr="00D25C3F" w:rsidRDefault="00D25C3F" w:rsidP="00D25C3F">
      <w:pPr>
        <w:widowControl w:val="0"/>
        <w:tabs>
          <w:tab w:val="left" w:pos="432"/>
          <w:tab w:val="right" w:pos="93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4"/>
        <w:gridCol w:w="692"/>
        <w:gridCol w:w="695"/>
        <w:gridCol w:w="1553"/>
        <w:gridCol w:w="1476"/>
      </w:tblGrid>
      <w:tr w:rsidR="00D25C3F" w:rsidRPr="00D25C3F" w:rsidTr="001D3953">
        <w:tc>
          <w:tcPr>
            <w:tcW w:w="515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2026 год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2027 год</w:t>
            </w:r>
          </w:p>
        </w:tc>
      </w:tr>
    </w:tbl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4"/>
        <w:gridCol w:w="692"/>
        <w:gridCol w:w="695"/>
        <w:gridCol w:w="1553"/>
        <w:gridCol w:w="1476"/>
      </w:tblGrid>
      <w:tr w:rsidR="00D25C3F" w:rsidRPr="00D25C3F" w:rsidTr="001D3953">
        <w:trPr>
          <w:tblHeader/>
        </w:trPr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2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6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362 703,95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364 988,55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6 842,00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6 299,00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204 411,86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204 611,71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143 148,63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145 233,38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Мобилизация и вневойсковая подготовка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902,22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4 193,22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4 198,60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2 193,22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2 198,60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447 557,34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428 886,70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323 765,23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323 787,00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5 134,29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5 136,88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39 657,82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16 462,82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851 437,93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852 484,09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837 937,93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838 984,09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860 767,91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898 812,86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215 510,65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217 613,40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525 782,35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550 267,44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54 424,57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58 881,68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12 506,21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12 506,21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52 544,13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59 544,13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258 504,12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266 545,43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232 202,70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240 226,29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26 301,42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26 319,14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45 281,12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45 817,07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30 745,06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31 277,37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4 536,06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4 539,70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17 464,95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1 849,63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154,29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154,25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17 310,66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1 695,38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23 678,79</w:t>
            </w:r>
          </w:p>
        </w:tc>
      </w:tr>
      <w:tr w:rsidR="00D25C3F" w:rsidRPr="00D25C3F" w:rsidTr="001D3953">
        <w:tc>
          <w:tcPr>
            <w:tcW w:w="515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656,20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572,90</w:t>
            </w:r>
          </w:p>
        </w:tc>
      </w:tr>
      <w:tr w:rsidR="00D25C3F" w:rsidRPr="00D25C3F" w:rsidTr="001D3953">
        <w:tc>
          <w:tcPr>
            <w:tcW w:w="5154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656,20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572,90</w:t>
            </w:r>
          </w:p>
        </w:tc>
      </w:tr>
      <w:tr w:rsidR="00D25C3F" w:rsidRPr="00D25C3F" w:rsidTr="001D3953">
        <w:tc>
          <w:tcPr>
            <w:tcW w:w="515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5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3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29 679,58</w:t>
            </w:r>
          </w:p>
        </w:tc>
        <w:tc>
          <w:tcPr>
            <w:tcW w:w="1476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58 200,32</w:t>
            </w:r>
          </w:p>
        </w:tc>
      </w:tr>
      <w:tr w:rsidR="00D25C3F" w:rsidRPr="00D25C3F" w:rsidTr="001D3953">
        <w:tc>
          <w:tcPr>
            <w:tcW w:w="6541" w:type="dxa"/>
            <w:gridSpan w:val="3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2 925 427,33</w:t>
            </w:r>
          </w:p>
        </w:tc>
        <w:tc>
          <w:tcPr>
            <w:tcW w:w="1476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2 970 037,16</w:t>
            </w:r>
          </w:p>
        </w:tc>
      </w:tr>
    </w:tbl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- графа 2 "РЗ" – "Раздел";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- графа 3 "ПР" – "Подраздел".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D25C3F" w:rsidRDefault="00D25C3F" w:rsidP="00D25C3F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25C3F" w:rsidSect="000D02D6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25C3F" w:rsidRPr="00D25C3F" w:rsidRDefault="00D25C3F" w:rsidP="0029484A">
      <w:pPr>
        <w:pStyle w:val="1"/>
        <w:ind w:left="1985"/>
        <w:rPr>
          <w:lang w:eastAsia="ru-RU"/>
        </w:rPr>
      </w:pPr>
      <w:r w:rsidRPr="00D25C3F">
        <w:rPr>
          <w:lang w:eastAsia="ru-RU"/>
        </w:rPr>
        <w:lastRenderedPageBreak/>
        <w:t>ПР</w:t>
      </w:r>
      <w:bookmarkStart w:id="0" w:name="_GoBack"/>
      <w:bookmarkEnd w:id="0"/>
      <w:r w:rsidRPr="00D25C3F">
        <w:rPr>
          <w:lang w:eastAsia="ru-RU"/>
        </w:rPr>
        <w:t>ИЛОЖЕНИЕ 14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бюджету Охотского муниципального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 Хабаровского края на 2025 год и на плановый период 2026 и 2027 годов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внутренних заимствований Охотского муниципального округа Хабаровского края на 2025 год и на плановый 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 2026 и 2027 годов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C3F" w:rsidRPr="00D25C3F" w:rsidRDefault="00D25C3F" w:rsidP="00D25C3F">
      <w:pPr>
        <w:widowControl w:val="0"/>
        <w:tabs>
          <w:tab w:val="left" w:pos="312"/>
          <w:tab w:val="right" w:pos="9214"/>
        </w:tabs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1560"/>
        <w:gridCol w:w="1559"/>
        <w:gridCol w:w="1559"/>
      </w:tblGrid>
      <w:tr w:rsidR="00D25C3F" w:rsidRPr="00D25C3F" w:rsidTr="001D3953">
        <w:tc>
          <w:tcPr>
            <w:tcW w:w="4644" w:type="dxa"/>
            <w:vMerge w:val="restart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внутренних заимствований</w:t>
            </w:r>
          </w:p>
        </w:tc>
        <w:tc>
          <w:tcPr>
            <w:tcW w:w="1560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D25C3F" w:rsidRPr="00D25C3F" w:rsidTr="001D3953">
        <w:tc>
          <w:tcPr>
            <w:tcW w:w="4644" w:type="dxa"/>
            <w:vMerge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25C3F" w:rsidRPr="00D25C3F" w:rsidTr="001D3953">
        <w:tc>
          <w:tcPr>
            <w:tcW w:w="464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  <w:p w:rsidR="00D25C3F" w:rsidRPr="00D25C3F" w:rsidRDefault="00D25C3F" w:rsidP="00D25C3F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привлечение</w:t>
            </w:r>
          </w:p>
          <w:p w:rsidR="00D25C3F" w:rsidRPr="00D25C3F" w:rsidRDefault="00D25C3F" w:rsidP="00D25C3F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погашение</w:t>
            </w:r>
          </w:p>
        </w:tc>
        <w:tc>
          <w:tcPr>
            <w:tcW w:w="1560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</w:tc>
        <w:tc>
          <w:tcPr>
            <w:tcW w:w="1559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</w:tc>
        <w:tc>
          <w:tcPr>
            <w:tcW w:w="1559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</w:tc>
      </w:tr>
      <w:tr w:rsidR="00D25C3F" w:rsidRPr="00D25C3F" w:rsidTr="001D3953">
        <w:tc>
          <w:tcPr>
            <w:tcW w:w="4644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заимствований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привлечение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погашение</w:t>
            </w:r>
          </w:p>
        </w:tc>
        <w:tc>
          <w:tcPr>
            <w:tcW w:w="1560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</w:tc>
        <w:tc>
          <w:tcPr>
            <w:tcW w:w="1559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</w:tc>
        <w:tc>
          <w:tcPr>
            <w:tcW w:w="1559" w:type="dxa"/>
          </w:tcPr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- 81 827,28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D25C3F" w:rsidRPr="00D25C3F" w:rsidRDefault="00D25C3F" w:rsidP="00D25C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- 33 427,29</w:t>
            </w:r>
          </w:p>
        </w:tc>
      </w:tr>
    </w:tbl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C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D25C3F" w:rsidRPr="00D25C3F" w:rsidRDefault="00D25C3F" w:rsidP="00D2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C3F" w:rsidRPr="00601C15" w:rsidRDefault="00D25C3F" w:rsidP="00D25C3F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EAB" w:rsidRPr="00A7708A" w:rsidRDefault="00535EAB" w:rsidP="00535EAB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E32892" w:rsidRPr="00E32892" w:rsidRDefault="00E32892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892" w:rsidRPr="00E32892" w:rsidRDefault="00E32892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92" w:rsidRPr="00E32892" w:rsidRDefault="00E32892" w:rsidP="00E32892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D0" w:rsidRPr="003A7212" w:rsidRDefault="008B21D0" w:rsidP="003A7212">
      <w:pPr>
        <w:tabs>
          <w:tab w:val="left" w:pos="63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B21D0" w:rsidRPr="003A7212" w:rsidSect="000D02D6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975" w:rsidRDefault="002F3975" w:rsidP="00A54596">
      <w:pPr>
        <w:spacing w:after="0" w:line="240" w:lineRule="auto"/>
      </w:pPr>
      <w:r>
        <w:separator/>
      </w:r>
    </w:p>
  </w:endnote>
  <w:endnote w:type="continuationSeparator" w:id="1">
    <w:p w:rsidR="002F3975" w:rsidRDefault="002F3975" w:rsidP="00A5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975" w:rsidRDefault="002F3975" w:rsidP="00A54596">
      <w:pPr>
        <w:spacing w:after="0" w:line="240" w:lineRule="auto"/>
      </w:pPr>
      <w:r>
        <w:separator/>
      </w:r>
    </w:p>
  </w:footnote>
  <w:footnote w:type="continuationSeparator" w:id="1">
    <w:p w:rsidR="002F3975" w:rsidRDefault="002F3975" w:rsidP="00A5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7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3953" w:rsidRPr="00A54596" w:rsidRDefault="003D4B6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54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3953" w:rsidRPr="00A54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58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3953" w:rsidRDefault="001D39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6F5"/>
    <w:rsid w:val="00003751"/>
    <w:rsid w:val="0000754F"/>
    <w:rsid w:val="00010A6C"/>
    <w:rsid w:val="00013E67"/>
    <w:rsid w:val="000420FD"/>
    <w:rsid w:val="00055404"/>
    <w:rsid w:val="00080917"/>
    <w:rsid w:val="00094794"/>
    <w:rsid w:val="000A2FCE"/>
    <w:rsid w:val="000B46A8"/>
    <w:rsid w:val="000D02D6"/>
    <w:rsid w:val="000F3A1F"/>
    <w:rsid w:val="00111121"/>
    <w:rsid w:val="0011292D"/>
    <w:rsid w:val="00117563"/>
    <w:rsid w:val="00126AD6"/>
    <w:rsid w:val="00146ACF"/>
    <w:rsid w:val="00154CE2"/>
    <w:rsid w:val="0015738C"/>
    <w:rsid w:val="00164FEC"/>
    <w:rsid w:val="00171ECC"/>
    <w:rsid w:val="00180597"/>
    <w:rsid w:val="0018705A"/>
    <w:rsid w:val="00187AD0"/>
    <w:rsid w:val="00190B91"/>
    <w:rsid w:val="001A0BA7"/>
    <w:rsid w:val="001C13D2"/>
    <w:rsid w:val="001C2A5B"/>
    <w:rsid w:val="001C3C8F"/>
    <w:rsid w:val="001D3953"/>
    <w:rsid w:val="001D5384"/>
    <w:rsid w:val="001E0E4A"/>
    <w:rsid w:val="0020041F"/>
    <w:rsid w:val="00211DA2"/>
    <w:rsid w:val="00237FCF"/>
    <w:rsid w:val="00242F9E"/>
    <w:rsid w:val="0027461A"/>
    <w:rsid w:val="002760FB"/>
    <w:rsid w:val="00281CB8"/>
    <w:rsid w:val="0029484A"/>
    <w:rsid w:val="002B60CB"/>
    <w:rsid w:val="002B6E77"/>
    <w:rsid w:val="002D6024"/>
    <w:rsid w:val="002F3975"/>
    <w:rsid w:val="00300157"/>
    <w:rsid w:val="003037D2"/>
    <w:rsid w:val="00304301"/>
    <w:rsid w:val="00310124"/>
    <w:rsid w:val="00312005"/>
    <w:rsid w:val="00336D73"/>
    <w:rsid w:val="003452AC"/>
    <w:rsid w:val="0035239C"/>
    <w:rsid w:val="003771AF"/>
    <w:rsid w:val="003A7212"/>
    <w:rsid w:val="003B2A3D"/>
    <w:rsid w:val="003B3F0F"/>
    <w:rsid w:val="003B7E5A"/>
    <w:rsid w:val="003C59F4"/>
    <w:rsid w:val="003D4B60"/>
    <w:rsid w:val="003E4C21"/>
    <w:rsid w:val="003E740C"/>
    <w:rsid w:val="003F72F9"/>
    <w:rsid w:val="00400483"/>
    <w:rsid w:val="00402B02"/>
    <w:rsid w:val="00406DE4"/>
    <w:rsid w:val="00414A6A"/>
    <w:rsid w:val="004206B6"/>
    <w:rsid w:val="00437859"/>
    <w:rsid w:val="004446F5"/>
    <w:rsid w:val="00481608"/>
    <w:rsid w:val="00483DCB"/>
    <w:rsid w:val="00484AFB"/>
    <w:rsid w:val="00491D70"/>
    <w:rsid w:val="00491EB5"/>
    <w:rsid w:val="004B2E3B"/>
    <w:rsid w:val="004B6BB1"/>
    <w:rsid w:val="004B6E5A"/>
    <w:rsid w:val="004F3080"/>
    <w:rsid w:val="0051363D"/>
    <w:rsid w:val="005234F0"/>
    <w:rsid w:val="00525C36"/>
    <w:rsid w:val="00525CFD"/>
    <w:rsid w:val="00527E13"/>
    <w:rsid w:val="00535EAB"/>
    <w:rsid w:val="00560931"/>
    <w:rsid w:val="0057018B"/>
    <w:rsid w:val="00577440"/>
    <w:rsid w:val="00593119"/>
    <w:rsid w:val="005A3E53"/>
    <w:rsid w:val="005B1DB3"/>
    <w:rsid w:val="005B362B"/>
    <w:rsid w:val="005B44E4"/>
    <w:rsid w:val="005B583B"/>
    <w:rsid w:val="005C6D04"/>
    <w:rsid w:val="005F210E"/>
    <w:rsid w:val="00601532"/>
    <w:rsid w:val="00602B8D"/>
    <w:rsid w:val="0060590C"/>
    <w:rsid w:val="0061132A"/>
    <w:rsid w:val="00615F2C"/>
    <w:rsid w:val="0062473E"/>
    <w:rsid w:val="00630799"/>
    <w:rsid w:val="006352A4"/>
    <w:rsid w:val="006355F0"/>
    <w:rsid w:val="00641D74"/>
    <w:rsid w:val="00642B33"/>
    <w:rsid w:val="006761F0"/>
    <w:rsid w:val="00676E39"/>
    <w:rsid w:val="00690AA0"/>
    <w:rsid w:val="006969F6"/>
    <w:rsid w:val="006A385C"/>
    <w:rsid w:val="006E23B2"/>
    <w:rsid w:val="006E5487"/>
    <w:rsid w:val="006F579F"/>
    <w:rsid w:val="00720B4A"/>
    <w:rsid w:val="007438BC"/>
    <w:rsid w:val="00746BA6"/>
    <w:rsid w:val="00756EE0"/>
    <w:rsid w:val="00795290"/>
    <w:rsid w:val="007A5569"/>
    <w:rsid w:val="007D5623"/>
    <w:rsid w:val="007D7D66"/>
    <w:rsid w:val="007E2356"/>
    <w:rsid w:val="00802B2E"/>
    <w:rsid w:val="00824F9F"/>
    <w:rsid w:val="00834C04"/>
    <w:rsid w:val="00856BB1"/>
    <w:rsid w:val="008607E0"/>
    <w:rsid w:val="00873DCF"/>
    <w:rsid w:val="00874C15"/>
    <w:rsid w:val="008876AE"/>
    <w:rsid w:val="008B21D0"/>
    <w:rsid w:val="008C35C4"/>
    <w:rsid w:val="008D37CE"/>
    <w:rsid w:val="00915C9B"/>
    <w:rsid w:val="0092607E"/>
    <w:rsid w:val="0093112A"/>
    <w:rsid w:val="00950836"/>
    <w:rsid w:val="00957F01"/>
    <w:rsid w:val="00962EF0"/>
    <w:rsid w:val="00972705"/>
    <w:rsid w:val="00975A94"/>
    <w:rsid w:val="00987675"/>
    <w:rsid w:val="009A2C2B"/>
    <w:rsid w:val="009A5E3A"/>
    <w:rsid w:val="009C0AD6"/>
    <w:rsid w:val="009C4A81"/>
    <w:rsid w:val="009C6D93"/>
    <w:rsid w:val="009D1315"/>
    <w:rsid w:val="009D3A87"/>
    <w:rsid w:val="009E1C7E"/>
    <w:rsid w:val="009F5154"/>
    <w:rsid w:val="00A2450F"/>
    <w:rsid w:val="00A32BF6"/>
    <w:rsid w:val="00A407FA"/>
    <w:rsid w:val="00A42436"/>
    <w:rsid w:val="00A53561"/>
    <w:rsid w:val="00A54596"/>
    <w:rsid w:val="00A70B3A"/>
    <w:rsid w:val="00A75A73"/>
    <w:rsid w:val="00AA27E2"/>
    <w:rsid w:val="00AA51DD"/>
    <w:rsid w:val="00AA675C"/>
    <w:rsid w:val="00AC26B3"/>
    <w:rsid w:val="00AC7DBB"/>
    <w:rsid w:val="00AD00EE"/>
    <w:rsid w:val="00AE6F00"/>
    <w:rsid w:val="00AF5E58"/>
    <w:rsid w:val="00B11556"/>
    <w:rsid w:val="00B160AD"/>
    <w:rsid w:val="00B3132C"/>
    <w:rsid w:val="00B35FBC"/>
    <w:rsid w:val="00B4063A"/>
    <w:rsid w:val="00B5071D"/>
    <w:rsid w:val="00B642CF"/>
    <w:rsid w:val="00B65E45"/>
    <w:rsid w:val="00B753F6"/>
    <w:rsid w:val="00B83DCB"/>
    <w:rsid w:val="00B93223"/>
    <w:rsid w:val="00BA382C"/>
    <w:rsid w:val="00BA7E79"/>
    <w:rsid w:val="00BB4589"/>
    <w:rsid w:val="00BB4A87"/>
    <w:rsid w:val="00BC1E64"/>
    <w:rsid w:val="00BC5B53"/>
    <w:rsid w:val="00BD65B1"/>
    <w:rsid w:val="00BE08D4"/>
    <w:rsid w:val="00BF3FA3"/>
    <w:rsid w:val="00C124A3"/>
    <w:rsid w:val="00C14FCF"/>
    <w:rsid w:val="00C40B37"/>
    <w:rsid w:val="00C44052"/>
    <w:rsid w:val="00C51E3F"/>
    <w:rsid w:val="00C55545"/>
    <w:rsid w:val="00C649C7"/>
    <w:rsid w:val="00C73F07"/>
    <w:rsid w:val="00C83CD4"/>
    <w:rsid w:val="00CF02B8"/>
    <w:rsid w:val="00CF504A"/>
    <w:rsid w:val="00D1114D"/>
    <w:rsid w:val="00D15076"/>
    <w:rsid w:val="00D25C3F"/>
    <w:rsid w:val="00D412B7"/>
    <w:rsid w:val="00D4673E"/>
    <w:rsid w:val="00D513E7"/>
    <w:rsid w:val="00D722A0"/>
    <w:rsid w:val="00DA42AE"/>
    <w:rsid w:val="00DA5CBE"/>
    <w:rsid w:val="00DB2A26"/>
    <w:rsid w:val="00DB38CA"/>
    <w:rsid w:val="00DD20FF"/>
    <w:rsid w:val="00DD2E63"/>
    <w:rsid w:val="00DF7B22"/>
    <w:rsid w:val="00E02BDB"/>
    <w:rsid w:val="00E10D42"/>
    <w:rsid w:val="00E1788E"/>
    <w:rsid w:val="00E17C73"/>
    <w:rsid w:val="00E22693"/>
    <w:rsid w:val="00E32892"/>
    <w:rsid w:val="00E3612B"/>
    <w:rsid w:val="00E36D30"/>
    <w:rsid w:val="00E873EB"/>
    <w:rsid w:val="00EA5329"/>
    <w:rsid w:val="00EA586C"/>
    <w:rsid w:val="00EC288F"/>
    <w:rsid w:val="00ED7826"/>
    <w:rsid w:val="00EE6C3B"/>
    <w:rsid w:val="00EE7AFD"/>
    <w:rsid w:val="00EF13F8"/>
    <w:rsid w:val="00F10E95"/>
    <w:rsid w:val="00F115BA"/>
    <w:rsid w:val="00F17CEB"/>
    <w:rsid w:val="00F2564B"/>
    <w:rsid w:val="00F26B3C"/>
    <w:rsid w:val="00F274BB"/>
    <w:rsid w:val="00F35839"/>
    <w:rsid w:val="00F413CC"/>
    <w:rsid w:val="00F43512"/>
    <w:rsid w:val="00F43698"/>
    <w:rsid w:val="00F72825"/>
    <w:rsid w:val="00F84E51"/>
    <w:rsid w:val="00F91136"/>
    <w:rsid w:val="00F91FA4"/>
    <w:rsid w:val="00F96C63"/>
    <w:rsid w:val="00FA51F8"/>
    <w:rsid w:val="00FC3DD9"/>
    <w:rsid w:val="00FC516D"/>
    <w:rsid w:val="00FD1AE7"/>
    <w:rsid w:val="00FD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60"/>
  </w:style>
  <w:style w:type="paragraph" w:styleId="1">
    <w:name w:val="heading 1"/>
    <w:basedOn w:val="a"/>
    <w:next w:val="a"/>
    <w:link w:val="10"/>
    <w:uiPriority w:val="9"/>
    <w:qFormat/>
    <w:rsid w:val="0029484A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48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54596"/>
  </w:style>
  <w:style w:type="paragraph" w:styleId="a5">
    <w:name w:val="footer"/>
    <w:basedOn w:val="a"/>
    <w:link w:val="a6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4596"/>
  </w:style>
  <w:style w:type="paragraph" w:styleId="a7">
    <w:name w:val="Balloon Text"/>
    <w:basedOn w:val="a"/>
    <w:link w:val="a8"/>
    <w:unhideWhenUsed/>
    <w:rsid w:val="0000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0754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46BA6"/>
    <w:rPr>
      <w:color w:val="0000FF" w:themeColor="hyperlink"/>
      <w:u w:val="single"/>
    </w:rPr>
  </w:style>
  <w:style w:type="table" w:styleId="aa">
    <w:name w:val="Table Grid"/>
    <w:basedOn w:val="a1"/>
    <w:rsid w:val="009D3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unhideWhenUsed/>
    <w:rsid w:val="00E32892"/>
  </w:style>
  <w:style w:type="table" w:customStyle="1" w:styleId="12">
    <w:name w:val="Сетка таблицы1"/>
    <w:basedOn w:val="a1"/>
    <w:next w:val="aa"/>
    <w:rsid w:val="00E32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E328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No Spacing"/>
    <w:uiPriority w:val="1"/>
    <w:qFormat/>
    <w:rsid w:val="00E328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E32892"/>
    <w:rPr>
      <w:b/>
      <w:bCs/>
    </w:rPr>
  </w:style>
  <w:style w:type="character" w:customStyle="1" w:styleId="13">
    <w:name w:val="Верхний колонтитул Знак1"/>
    <w:basedOn w:val="a0"/>
    <w:semiHidden/>
    <w:rsid w:val="00E32892"/>
    <w:rPr>
      <w:sz w:val="24"/>
      <w:szCs w:val="24"/>
    </w:rPr>
  </w:style>
  <w:style w:type="character" w:customStyle="1" w:styleId="14">
    <w:name w:val="Нижний колонтитул Знак1"/>
    <w:basedOn w:val="a0"/>
    <w:semiHidden/>
    <w:rsid w:val="00E32892"/>
    <w:rPr>
      <w:sz w:val="24"/>
      <w:szCs w:val="24"/>
    </w:rPr>
  </w:style>
  <w:style w:type="character" w:customStyle="1" w:styleId="15">
    <w:name w:val="Текст выноски Знак1"/>
    <w:basedOn w:val="a0"/>
    <w:semiHidden/>
    <w:rsid w:val="00E32892"/>
    <w:rPr>
      <w:rFonts w:ascii="Segoe UI" w:hAnsi="Segoe UI" w:cs="Segoe UI"/>
      <w:sz w:val="18"/>
      <w:szCs w:val="18"/>
    </w:rPr>
  </w:style>
  <w:style w:type="character" w:styleId="ad">
    <w:name w:val="page number"/>
    <w:basedOn w:val="a0"/>
    <w:rsid w:val="00E32892"/>
  </w:style>
  <w:style w:type="paragraph" w:customStyle="1" w:styleId="ConsPlusNormal">
    <w:name w:val="ConsPlusNormal"/>
    <w:rsid w:val="00E328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E32892"/>
  </w:style>
  <w:style w:type="character" w:customStyle="1" w:styleId="fontstyle01">
    <w:name w:val="fontstyle01"/>
    <w:rsid w:val="00E3289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21">
    <w:name w:val="Нет списка2"/>
    <w:next w:val="a2"/>
    <w:semiHidden/>
    <w:rsid w:val="00E32892"/>
  </w:style>
  <w:style w:type="table" w:customStyle="1" w:styleId="22">
    <w:name w:val="Сетка таблицы2"/>
    <w:basedOn w:val="a1"/>
    <w:next w:val="aa"/>
    <w:rsid w:val="00E32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Без интервала1"/>
    <w:rsid w:val="00535E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7">
    <w:name w:val="toc 1"/>
    <w:basedOn w:val="a"/>
    <w:next w:val="a"/>
    <w:autoRedefine/>
    <w:uiPriority w:val="39"/>
    <w:unhideWhenUsed/>
    <w:rsid w:val="001D3953"/>
    <w:pPr>
      <w:spacing w:after="100"/>
    </w:pPr>
  </w:style>
  <w:style w:type="paragraph" w:styleId="ae">
    <w:name w:val="Title"/>
    <w:aliases w:val="Проект"/>
    <w:basedOn w:val="a"/>
    <w:next w:val="a"/>
    <w:link w:val="af"/>
    <w:uiPriority w:val="10"/>
    <w:qFormat/>
    <w:rsid w:val="001D3953"/>
    <w:pPr>
      <w:spacing w:after="0" w:line="240" w:lineRule="exact"/>
      <w:ind w:left="4536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Название Знак"/>
    <w:aliases w:val="Проект Знак"/>
    <w:basedOn w:val="a0"/>
    <w:link w:val="ae"/>
    <w:uiPriority w:val="10"/>
    <w:rsid w:val="001D3953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948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9484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4486B-E3A6-446A-8968-1F7BA563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252</Pages>
  <Words>77357</Words>
  <Characters>440939</Characters>
  <Application>Microsoft Office Word</Application>
  <DocSecurity>0</DocSecurity>
  <Lines>3674</Lines>
  <Paragraphs>1034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cherneckaya.ap</cp:lastModifiedBy>
  <cp:revision>77</cp:revision>
  <cp:lastPrinted>2024-11-25T05:50:00Z</cp:lastPrinted>
  <dcterms:created xsi:type="dcterms:W3CDTF">2023-11-07T01:30:00Z</dcterms:created>
  <dcterms:modified xsi:type="dcterms:W3CDTF">2024-11-29T00:39:00Z</dcterms:modified>
</cp:coreProperties>
</file>